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8625" w14:textId="77777777" w:rsidR="009E7DD8" w:rsidRDefault="004B5108">
      <w:pPr>
        <w:spacing w:before="80" w:line="251" w:lineRule="exact"/>
        <w:ind w:left="2001" w:right="2022"/>
        <w:jc w:val="center"/>
        <w:rPr>
          <w:b/>
        </w:rPr>
      </w:pPr>
      <w:r>
        <w:rPr>
          <w:b/>
        </w:rPr>
        <w:t>INFORMATION</w:t>
      </w:r>
      <w:r>
        <w:rPr>
          <w:b/>
          <w:spacing w:val="-8"/>
        </w:rPr>
        <w:t xml:space="preserve"> </w:t>
      </w:r>
      <w:r>
        <w:rPr>
          <w:b/>
        </w:rPr>
        <w:t>FOR</w:t>
      </w:r>
      <w:r>
        <w:rPr>
          <w:b/>
          <w:spacing w:val="-6"/>
        </w:rPr>
        <w:t xml:space="preserve"> </w:t>
      </w:r>
      <w:r>
        <w:rPr>
          <w:b/>
        </w:rPr>
        <w:t>MATERIAL</w:t>
      </w:r>
      <w:r>
        <w:rPr>
          <w:b/>
          <w:spacing w:val="-7"/>
        </w:rPr>
        <w:t xml:space="preserve"> </w:t>
      </w:r>
      <w:r>
        <w:rPr>
          <w:b/>
        </w:rPr>
        <w:t>TRANSFER</w:t>
      </w:r>
      <w:r>
        <w:rPr>
          <w:b/>
          <w:spacing w:val="-5"/>
        </w:rPr>
        <w:t xml:space="preserve"> </w:t>
      </w:r>
      <w:r>
        <w:rPr>
          <w:b/>
          <w:spacing w:val="-2"/>
        </w:rPr>
        <w:t>AGREEMENTS</w:t>
      </w:r>
    </w:p>
    <w:p w14:paraId="5D838626" w14:textId="77777777" w:rsidR="009E7DD8" w:rsidRDefault="004B5108">
      <w:pPr>
        <w:spacing w:line="250" w:lineRule="exact"/>
        <w:ind w:left="2001" w:right="2021"/>
        <w:jc w:val="center"/>
        <w:rPr>
          <w:b/>
        </w:rPr>
      </w:pPr>
      <w:r>
        <w:rPr>
          <w:b/>
        </w:rPr>
        <w:t>(Incoming</w:t>
      </w:r>
      <w:r>
        <w:rPr>
          <w:b/>
          <w:spacing w:val="-4"/>
        </w:rPr>
        <w:t xml:space="preserve"> </w:t>
      </w:r>
      <w:r>
        <w:rPr>
          <w:b/>
          <w:spacing w:val="-2"/>
        </w:rPr>
        <w:t>Material)</w:t>
      </w:r>
    </w:p>
    <w:p w14:paraId="5D838627" w14:textId="77777777" w:rsidR="009E7DD8" w:rsidRDefault="004B5108">
      <w:pPr>
        <w:spacing w:line="251" w:lineRule="exact"/>
        <w:ind w:left="1999" w:right="2022"/>
        <w:jc w:val="center"/>
        <w:rPr>
          <w:b/>
        </w:rPr>
      </w:pPr>
      <w:r>
        <w:rPr>
          <w:b/>
        </w:rPr>
        <w:t>Please</w:t>
      </w:r>
      <w:r>
        <w:rPr>
          <w:b/>
          <w:spacing w:val="-1"/>
        </w:rPr>
        <w:t xml:space="preserve"> </w:t>
      </w:r>
      <w:r>
        <w:rPr>
          <w:b/>
        </w:rPr>
        <w:t>attach</w:t>
      </w:r>
      <w:r>
        <w:rPr>
          <w:b/>
          <w:spacing w:val="-1"/>
        </w:rPr>
        <w:t xml:space="preserve"> </w:t>
      </w:r>
      <w:r>
        <w:rPr>
          <w:b/>
        </w:rPr>
        <w:t>additional pages,</w:t>
      </w:r>
      <w:r>
        <w:rPr>
          <w:b/>
          <w:spacing w:val="-1"/>
        </w:rPr>
        <w:t xml:space="preserve"> </w:t>
      </w:r>
      <w:r>
        <w:rPr>
          <w:b/>
        </w:rPr>
        <w:t>if</w:t>
      </w:r>
      <w:r>
        <w:rPr>
          <w:b/>
          <w:spacing w:val="3"/>
        </w:rPr>
        <w:t xml:space="preserve"> </w:t>
      </w:r>
      <w:r>
        <w:rPr>
          <w:b/>
        </w:rPr>
        <w:t>necessary,</w:t>
      </w:r>
      <w:r>
        <w:rPr>
          <w:b/>
          <w:spacing w:val="-1"/>
        </w:rPr>
        <w:t xml:space="preserve"> </w:t>
      </w:r>
      <w:r>
        <w:rPr>
          <w:b/>
        </w:rPr>
        <w:t xml:space="preserve">for </w:t>
      </w:r>
      <w:r>
        <w:rPr>
          <w:b/>
          <w:spacing w:val="-2"/>
        </w:rPr>
        <w:t>explanations.</w:t>
      </w:r>
    </w:p>
    <w:p w14:paraId="5D838628" w14:textId="77777777" w:rsidR="009E7DD8" w:rsidRDefault="009E7DD8">
      <w:pPr>
        <w:pStyle w:val="BodyText"/>
        <w:spacing w:before="2"/>
        <w:rPr>
          <w:b/>
          <w:sz w:val="21"/>
        </w:rPr>
      </w:pPr>
    </w:p>
    <w:p w14:paraId="5D838629" w14:textId="77777777" w:rsidR="009E7DD8" w:rsidRDefault="004B5108">
      <w:pPr>
        <w:pStyle w:val="ListParagraph"/>
        <w:numPr>
          <w:ilvl w:val="0"/>
          <w:numId w:val="1"/>
        </w:numPr>
        <w:tabs>
          <w:tab w:val="left" w:pos="381"/>
          <w:tab w:val="left" w:pos="9309"/>
        </w:tabs>
        <w:spacing w:line="237" w:lineRule="auto"/>
        <w:ind w:right="116" w:firstLine="0"/>
      </w:pPr>
      <w:r>
        <w:t>Description of Material to be received, including source or origin of the material – human, murine, non-human primate, etc.</w:t>
      </w:r>
      <w:r>
        <w:rPr>
          <w:spacing w:val="40"/>
        </w:rPr>
        <w:t xml:space="preserve"> </w:t>
      </w:r>
      <w:r>
        <w:rPr>
          <w:u w:val="single"/>
        </w:rPr>
        <w:tab/>
      </w:r>
    </w:p>
    <w:p w14:paraId="5D83862A" w14:textId="77777777" w:rsidR="009E7DD8" w:rsidRDefault="009E7DD8">
      <w:pPr>
        <w:pStyle w:val="BodyText"/>
        <w:rPr>
          <w:sz w:val="20"/>
        </w:rPr>
      </w:pPr>
    </w:p>
    <w:p w14:paraId="5D83862B" w14:textId="32E41897" w:rsidR="009E7DD8" w:rsidRDefault="004B5108">
      <w:pPr>
        <w:pStyle w:val="BodyText"/>
        <w:spacing w:before="10"/>
        <w:rPr>
          <w:sz w:val="20"/>
        </w:rPr>
      </w:pPr>
      <w:r>
        <w:rPr>
          <w:noProof/>
        </w:rPr>
        <mc:AlternateContent>
          <mc:Choice Requires="wps">
            <w:drawing>
              <wp:anchor distT="0" distB="0" distL="0" distR="0" simplePos="0" relativeHeight="487587840" behindDoc="1" locked="0" layoutInCell="1" allowOverlap="1" wp14:anchorId="5D838665" wp14:editId="4535900D">
                <wp:simplePos x="0" y="0"/>
                <wp:positionH relativeFrom="page">
                  <wp:posOffset>685800</wp:posOffset>
                </wp:positionH>
                <wp:positionV relativeFrom="paragraph">
                  <wp:posOffset>168275</wp:posOffset>
                </wp:positionV>
                <wp:extent cx="5819775" cy="1270"/>
                <wp:effectExtent l="0" t="0" r="0" b="0"/>
                <wp:wrapTopAndBottom/>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1270"/>
                        </a:xfrm>
                        <a:custGeom>
                          <a:avLst/>
                          <a:gdLst>
                            <a:gd name="T0" fmla="+- 0 1080 1080"/>
                            <a:gd name="T1" fmla="*/ T0 w 9165"/>
                            <a:gd name="T2" fmla="+- 0 10244 1080"/>
                            <a:gd name="T3" fmla="*/ T2 w 9165"/>
                          </a:gdLst>
                          <a:ahLst/>
                          <a:cxnLst>
                            <a:cxn ang="0">
                              <a:pos x="T1" y="0"/>
                            </a:cxn>
                            <a:cxn ang="0">
                              <a:pos x="T3" y="0"/>
                            </a:cxn>
                          </a:cxnLst>
                          <a:rect l="0" t="0" r="r" b="b"/>
                          <a:pathLst>
                            <a:path w="9165">
                              <a:moveTo>
                                <a:pt x="0" y="0"/>
                              </a:moveTo>
                              <a:lnTo>
                                <a:pt x="9164"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8598" id="docshape2" o:spid="_x0000_s1026" style="position:absolute;margin-left:54pt;margin-top:13.25pt;width:458.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HSmwIAAJgFAAAOAAAAZHJzL2Uyb0RvYy54bWysVNtu2zAMfR+wfxD0uKH1ZbnViFMMzToM&#10;6C5Asw9QZDk2JouapMTpvn6UZKdphr0M84NAmdTh4RHF5e2xk+QgjG1BlTS7TikRikPVql1Jv2/u&#10;rxaUWMdUxSQoUdInYent6vWrZa8LkUMDshKGIIiyRa9L2jiniySxvBEds9eghUJnDaZjDrdml1SG&#10;9YjeySRP01nSg6m0AS6sxb/r6KSrgF/XgruvdW2FI7KkyM2F1YR169dktWTFzjDdtHygwf6BRcda&#10;hUlPUGvmGNmb9g+oruUGLNTumkOXQF23XIQasJosvajmsWFahFpQHKtPMtn/B8u/HB71N+OpW/0A&#10;/IdFRZJe2+Lk8RuLMWTbf4YK75DtHYRij7Xp/EksgxyDpk8nTcXREY4/p4vsZj6fUsLRl+XzIHnC&#10;ivEs31v3UUDAYYcH6+KNVGgFPSuiWIdJN3h7dSfxct5ekZRk6SIuww2ewrIx7E1CNinpyU02m14G&#10;5WPQgJVPJgHxMu7dGOfB8jMwLGA3UmTNyJof1UAbLcL8E0iDUBqsF2iD5EaFEAGDfIl/icXcl7Hx&#10;zJDCYG9fdrWhBLt6G8vQzHlmPoU3SV/SoIX/0cFBbCC43MXVYZJnr1TnUXh88oJVdOMJnwD7Jhoh&#10;qed6drUK7lspw91K5alMZ+kiaGNBtpV3ejbW7LZ30pAD8+81fL4YBHsRpo11a2abGBdcsWYDe1WF&#10;LI1g1YfBdqyV0UYgiaKHBvc97eeELbZQPWF/G4jjAccZGg2YX5T0OBpKan/umRGUyE8K395NNpn4&#10;WRI2k+k8x40592zPPUxxhCqpo9gR3rxzcf7stWl3DWbKgg4K3uO7qlv/AAK/yGrY4PMPMgyjys+X&#10;832Ieh6oq98AAAD//wMAUEsDBBQABgAIAAAAIQCarnaE3QAAAAoBAAAPAAAAZHJzL2Rvd25yZXYu&#10;eG1sTI/BTsNADETvSPzDykjc6KYRhCpkUxWkSvQELf2AbdYkEVlviLdN+HucE9w89mj8plhPvlMX&#10;HLgNZGC5SEAhVcG1VBs4fmzvVqA4WnK2C4QGfpBhXV5fFTZ3YaQ9Xg6xVhJCnFsDTYx9rjVXDXrL&#10;i9Ajye0zDN5GkUOt3WBHCfedTpMk0962JB8a2+NLg9XX4ewNPGebPmX+ft3vgl+Ob9v3HR9HY25v&#10;ps0TqIhT/DPDjC/oUArTKZzJsepEJyvpEg2k2QOo2ZCk9zKd5s0j6LLQ/yuUvwAAAP//AwBQSwEC&#10;LQAUAAYACAAAACEAtoM4kv4AAADhAQAAEwAAAAAAAAAAAAAAAAAAAAAAW0NvbnRlbnRfVHlwZXNd&#10;LnhtbFBLAQItABQABgAIAAAAIQA4/SH/1gAAAJQBAAALAAAAAAAAAAAAAAAAAC8BAABfcmVscy8u&#10;cmVsc1BLAQItABQABgAIAAAAIQBJPqHSmwIAAJgFAAAOAAAAAAAAAAAAAAAAAC4CAABkcnMvZTJv&#10;RG9jLnhtbFBLAQItABQABgAIAAAAIQCarnaE3QAAAAoBAAAPAAAAAAAAAAAAAAAAAPUEAABkcnMv&#10;ZG93bnJldi54bWxQSwUGAAAAAAQABADzAAAA/wUAAAAA&#10;" path="m,l9164,e" filled="f" strokeweight=".15578mm">
                <v:path arrowok="t" o:connecttype="custom" o:connectlocs="0,0;5819140,0" o:connectangles="0,0"/>
                <w10:wrap type="topAndBottom" anchorx="page"/>
              </v:shape>
            </w:pict>
          </mc:Fallback>
        </mc:AlternateContent>
      </w:r>
    </w:p>
    <w:p w14:paraId="5D83862C" w14:textId="77777777" w:rsidR="009E7DD8" w:rsidRDefault="009E7DD8">
      <w:pPr>
        <w:pStyle w:val="BodyText"/>
        <w:spacing w:before="5"/>
        <w:rPr>
          <w:sz w:val="13"/>
        </w:rPr>
      </w:pPr>
    </w:p>
    <w:p w14:paraId="5D83862D" w14:textId="77777777" w:rsidR="009E7DD8" w:rsidRDefault="004B5108">
      <w:pPr>
        <w:pStyle w:val="ListParagraph"/>
        <w:numPr>
          <w:ilvl w:val="0"/>
          <w:numId w:val="1"/>
        </w:numPr>
        <w:tabs>
          <w:tab w:val="left" w:pos="376"/>
          <w:tab w:val="left" w:pos="9284"/>
        </w:tabs>
        <w:spacing w:before="91"/>
        <w:ind w:left="376" w:hanging="276"/>
      </w:pPr>
      <w:r>
        <w:t xml:space="preserve">Brief description of how the Material will be used: </w:t>
      </w:r>
      <w:r>
        <w:rPr>
          <w:u w:val="single"/>
        </w:rPr>
        <w:tab/>
      </w:r>
    </w:p>
    <w:p w14:paraId="5D83862E" w14:textId="77777777" w:rsidR="009E7DD8" w:rsidRDefault="009E7DD8">
      <w:pPr>
        <w:pStyle w:val="BodyText"/>
        <w:rPr>
          <w:sz w:val="20"/>
        </w:rPr>
      </w:pPr>
    </w:p>
    <w:p w14:paraId="5D83862F" w14:textId="672DB645" w:rsidR="009E7DD8" w:rsidRDefault="004B5108">
      <w:pPr>
        <w:pStyle w:val="BodyText"/>
        <w:rPr>
          <w:sz w:val="21"/>
        </w:rPr>
      </w:pPr>
      <w:r>
        <w:rPr>
          <w:noProof/>
        </w:rPr>
        <mc:AlternateContent>
          <mc:Choice Requires="wps">
            <w:drawing>
              <wp:anchor distT="0" distB="0" distL="0" distR="0" simplePos="0" relativeHeight="487588352" behindDoc="1" locked="0" layoutInCell="1" allowOverlap="1" wp14:anchorId="5D838666" wp14:editId="4CCCC851">
                <wp:simplePos x="0" y="0"/>
                <wp:positionH relativeFrom="page">
                  <wp:posOffset>685800</wp:posOffset>
                </wp:positionH>
                <wp:positionV relativeFrom="paragraph">
                  <wp:posOffset>168910</wp:posOffset>
                </wp:positionV>
                <wp:extent cx="5819775"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1270"/>
                        </a:xfrm>
                        <a:custGeom>
                          <a:avLst/>
                          <a:gdLst>
                            <a:gd name="T0" fmla="+- 0 1080 1080"/>
                            <a:gd name="T1" fmla="*/ T0 w 9165"/>
                            <a:gd name="T2" fmla="+- 0 10245 1080"/>
                            <a:gd name="T3" fmla="*/ T2 w 9165"/>
                          </a:gdLst>
                          <a:ahLst/>
                          <a:cxnLst>
                            <a:cxn ang="0">
                              <a:pos x="T1" y="0"/>
                            </a:cxn>
                            <a:cxn ang="0">
                              <a:pos x="T3" y="0"/>
                            </a:cxn>
                          </a:cxnLst>
                          <a:rect l="0" t="0" r="r" b="b"/>
                          <a:pathLst>
                            <a:path w="9165">
                              <a:moveTo>
                                <a:pt x="0" y="0"/>
                              </a:moveTo>
                              <a:lnTo>
                                <a:pt x="9165"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2A5D" id="docshape3" o:spid="_x0000_s1026" style="position:absolute;margin-left:54pt;margin-top:13.3pt;width:458.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CvmgIAAJgFAAAOAAAAZHJzL2Uyb0RvYy54bWysVNtu2zAMfR+wfxD0uGH1ZUmTGnWKoV2H&#10;Ad0FaPYBiizHxmRRk5Q43dePou00y7CXYX4QKJM6PDyieH1z6DTbK+dbMCXPLlLOlJFQtWZb8m/r&#10;+zdLznwQphIajCr5k/L8ZvXyxXVvC5VDA7pSjiGI8UVvS96EYIsk8bJRnfAXYJVBZw2uEwG3bptU&#10;TvSI3ukkT9PLpAdXWQdSeY9/7wYnXxF+XSsZvtS1V4HpkiO3QKujdRPXZHUtiq0TtmnlSEP8A4tO&#10;tAaTHqHuRBBs59o/oLpWOvBQhwsJXQJ13UpFNWA1WXpWzWMjrKJaUBxvjzL5/wcrP+8f7VcXqXv7&#10;APK7R0WS3vri6IkbjzFs03+CCu9Q7AJQsYfadfEklsEOpOnTUVN1CEziz/kyu1os5pxJ9GX5giRP&#10;RDGdlTsfPiggHLF/8GG4kQot0rNiRnSYdI23V3caL+f1G5ayLF0Oy3iDx7BsCnuVsHXKenaVXc7P&#10;g/IpaMTKZ3NCPI97O8VFsPwEDAvYThRFM7GWBzPSRouJ+ARSEsqCjwKtkdykECJgUCzxL7GY+zx2&#10;ODOmcNjb513tOMOu3gxlWBEis5gimqwvOWkRf3SwV2sgVzi7Okzy7NXmNIqOn7Ia3HgiJsC+GQxK&#10;GrmeXK2B+1ZrulttIpX5ZbokbTzotorOyMa77eZWO7YX8b3SF4tBsN/CrPPhTvhmiCPXULODnako&#10;S6NE9X60g2j1YCOQRtGpwWNPxznhiw1UT9jfDobxgOMMjQbcT856HA0l9z92winO9EeDb+8qm83i&#10;LKHNbL7IceNOPZtTjzASoUoeOHZENG/DMH921rXbBjNlpIOBd/iu6jY+AOI3sBo3+PxJhnFUxfly&#10;uqeo54G6+gUAAP//AwBQSwMEFAAGAAgAAAAhADQHiJ3dAAAACgEAAA8AAABkcnMvZG93bnJldi54&#10;bWxMj81OwzAQhO9IvIO1lbhRuxFEUYhTFaRK9AT9eQA3XpKo8Tpk3Sa8Pc4JjjM7mv2mWE+uEzcc&#10;uPWkYbVUIJAqb1uqNZyO28cMBAdD1nSeUMMPMqzL+7vC5NaPtMfbIdQilhDnRkMTQp9LyVWDzvDS&#10;90jx9uUHZ0KUQy3tYMZY7jqZKJVKZ1qKHxrT41uD1eVwdRpe002fMH+/73fercaP7eeOT6PWD4tp&#10;8wIi4BT+wjDjR3QoI9PZX8my6KJWWdwSNCRpCmIOqOTpGcR5djKQZSH/Tyh/AQAA//8DAFBLAQIt&#10;ABQABgAIAAAAIQC2gziS/gAAAOEBAAATAAAAAAAAAAAAAAAAAAAAAABbQ29udGVudF9UeXBlc10u&#10;eG1sUEsBAi0AFAAGAAgAAAAhADj9If/WAAAAlAEAAAsAAAAAAAAAAAAAAAAALwEAAF9yZWxzLy5y&#10;ZWxzUEsBAi0AFAAGAAgAAAAhADN2MK+aAgAAmAUAAA4AAAAAAAAAAAAAAAAALgIAAGRycy9lMm9E&#10;b2MueG1sUEsBAi0AFAAGAAgAAAAhADQHiJ3dAAAACgEAAA8AAAAAAAAAAAAAAAAA9AQAAGRycy9k&#10;b3ducmV2LnhtbFBLBQYAAAAABAAEAPMAAAD+BQAAAAA=&#10;" path="m,l9165,e" filled="f" strokeweight=".15578mm">
                <v:path arrowok="t" o:connecttype="custom" o:connectlocs="0,0;5819775,0" o:connectangles="0,0"/>
                <w10:wrap type="topAndBottom" anchorx="page"/>
              </v:shape>
            </w:pict>
          </mc:Fallback>
        </mc:AlternateContent>
      </w:r>
    </w:p>
    <w:p w14:paraId="5D838630" w14:textId="77777777" w:rsidR="009E7DD8" w:rsidRDefault="009E7DD8">
      <w:pPr>
        <w:pStyle w:val="BodyText"/>
        <w:rPr>
          <w:sz w:val="20"/>
        </w:rPr>
      </w:pPr>
    </w:p>
    <w:p w14:paraId="5D838631" w14:textId="77777777" w:rsidR="009E7DD8" w:rsidRDefault="009E7DD8">
      <w:pPr>
        <w:pStyle w:val="BodyText"/>
        <w:spacing w:before="3"/>
        <w:rPr>
          <w:sz w:val="23"/>
        </w:rPr>
      </w:pPr>
    </w:p>
    <w:p w14:paraId="5D838632" w14:textId="77777777" w:rsidR="009E7DD8" w:rsidRDefault="004B5108">
      <w:pPr>
        <w:pStyle w:val="ListParagraph"/>
        <w:numPr>
          <w:ilvl w:val="0"/>
          <w:numId w:val="1"/>
        </w:numPr>
        <w:tabs>
          <w:tab w:val="left" w:pos="424"/>
        </w:tabs>
        <w:spacing w:line="237" w:lineRule="auto"/>
        <w:ind w:right="129" w:firstLine="0"/>
      </w:pPr>
      <w:r>
        <w:t>What</w:t>
      </w:r>
      <w:r>
        <w:rPr>
          <w:spacing w:val="23"/>
        </w:rPr>
        <w:t xml:space="preserve"> </w:t>
      </w:r>
      <w:r>
        <w:t>source(s)</w:t>
      </w:r>
      <w:r>
        <w:rPr>
          <w:spacing w:val="24"/>
        </w:rPr>
        <w:t xml:space="preserve"> </w:t>
      </w:r>
      <w:r>
        <w:t>of</w:t>
      </w:r>
      <w:r>
        <w:rPr>
          <w:spacing w:val="23"/>
        </w:rPr>
        <w:t xml:space="preserve"> </w:t>
      </w:r>
      <w:r>
        <w:t>funding</w:t>
      </w:r>
      <w:r>
        <w:rPr>
          <w:spacing w:val="20"/>
        </w:rPr>
        <w:t xml:space="preserve"> </w:t>
      </w:r>
      <w:r>
        <w:t>will</w:t>
      </w:r>
      <w:r>
        <w:rPr>
          <w:spacing w:val="23"/>
        </w:rPr>
        <w:t xml:space="preserve"> </w:t>
      </w:r>
      <w:r>
        <w:t>support</w:t>
      </w:r>
      <w:r>
        <w:rPr>
          <w:spacing w:val="23"/>
        </w:rPr>
        <w:t xml:space="preserve"> </w:t>
      </w:r>
      <w:r>
        <w:t>the</w:t>
      </w:r>
      <w:r>
        <w:rPr>
          <w:spacing w:val="23"/>
        </w:rPr>
        <w:t xml:space="preserve"> </w:t>
      </w:r>
      <w:r>
        <w:t>planned</w:t>
      </w:r>
      <w:r>
        <w:rPr>
          <w:spacing w:val="20"/>
        </w:rPr>
        <w:t xml:space="preserve"> </w:t>
      </w:r>
      <w:r>
        <w:t>research?</w:t>
      </w:r>
      <w:r>
        <w:rPr>
          <w:spacing w:val="80"/>
        </w:rPr>
        <w:t xml:space="preserve"> </w:t>
      </w:r>
      <w:r>
        <w:t>(e.g.,</w:t>
      </w:r>
      <w:r>
        <w:rPr>
          <w:spacing w:val="20"/>
        </w:rPr>
        <w:t xml:space="preserve"> </w:t>
      </w:r>
      <w:r>
        <w:t>government</w:t>
      </w:r>
      <w:r>
        <w:rPr>
          <w:spacing w:val="21"/>
        </w:rPr>
        <w:t xml:space="preserve"> </w:t>
      </w:r>
      <w:r>
        <w:t>agency</w:t>
      </w:r>
      <w:r>
        <w:rPr>
          <w:spacing w:val="18"/>
        </w:rPr>
        <w:t xml:space="preserve"> </w:t>
      </w:r>
      <w:r>
        <w:t>such</w:t>
      </w:r>
      <w:r>
        <w:rPr>
          <w:spacing w:val="20"/>
        </w:rPr>
        <w:t xml:space="preserve"> </w:t>
      </w:r>
      <w:r>
        <w:t>as</w:t>
      </w:r>
      <w:r>
        <w:rPr>
          <w:spacing w:val="21"/>
        </w:rPr>
        <w:t xml:space="preserve"> </w:t>
      </w:r>
      <w:r>
        <w:t>NIH,</w:t>
      </w:r>
      <w:r>
        <w:rPr>
          <w:spacing w:val="20"/>
        </w:rPr>
        <w:t xml:space="preserve"> </w:t>
      </w:r>
      <w:r>
        <w:t>etc.; foundation(s) such as American Heart Association, etc.; industrial/company support.)</w:t>
      </w:r>
    </w:p>
    <w:p w14:paraId="5D838633" w14:textId="77777777" w:rsidR="009E7DD8" w:rsidRDefault="009E7DD8">
      <w:pPr>
        <w:pStyle w:val="BodyText"/>
        <w:spacing w:before="5"/>
        <w:rPr>
          <w:sz w:val="21"/>
        </w:rPr>
      </w:pPr>
    </w:p>
    <w:p w14:paraId="5D838634" w14:textId="77777777" w:rsidR="009E7DD8" w:rsidRDefault="004B5108">
      <w:pPr>
        <w:pStyle w:val="BodyText"/>
        <w:ind w:left="100"/>
      </w:pPr>
      <w:r>
        <w:t>Name</w:t>
      </w:r>
      <w:r>
        <w:rPr>
          <w:spacing w:val="-3"/>
        </w:rPr>
        <w:t xml:space="preserve"> </w:t>
      </w:r>
      <w:r>
        <w:t>of</w:t>
      </w:r>
      <w:r>
        <w:rPr>
          <w:spacing w:val="-1"/>
        </w:rPr>
        <w:t xml:space="preserve"> </w:t>
      </w:r>
      <w:r>
        <w:t>funding</w:t>
      </w:r>
      <w:r>
        <w:rPr>
          <w:spacing w:val="-4"/>
        </w:rPr>
        <w:t xml:space="preserve"> </w:t>
      </w:r>
      <w:r>
        <w:rPr>
          <w:spacing w:val="-2"/>
        </w:rPr>
        <w:t>source(s):</w:t>
      </w:r>
    </w:p>
    <w:p w14:paraId="5D838635" w14:textId="77777777" w:rsidR="009E7DD8" w:rsidRDefault="009E7DD8">
      <w:pPr>
        <w:pStyle w:val="BodyText"/>
        <w:spacing w:before="5"/>
        <w:rPr>
          <w:sz w:val="21"/>
        </w:rPr>
      </w:pPr>
    </w:p>
    <w:p w14:paraId="5D838636" w14:textId="77777777" w:rsidR="009E7DD8" w:rsidRDefault="004B5108">
      <w:pPr>
        <w:pStyle w:val="BodyText"/>
        <w:ind w:left="100"/>
      </w:pPr>
      <w:r>
        <w:t>Grant</w:t>
      </w:r>
      <w:r>
        <w:rPr>
          <w:spacing w:val="-1"/>
        </w:rPr>
        <w:t xml:space="preserve"> </w:t>
      </w:r>
      <w:r>
        <w:t>No. or</w:t>
      </w:r>
      <w:r>
        <w:rPr>
          <w:spacing w:val="-1"/>
        </w:rPr>
        <w:t xml:space="preserve"> </w:t>
      </w:r>
      <w:r>
        <w:t>Date</w:t>
      </w:r>
      <w:r>
        <w:rPr>
          <w:spacing w:val="-1"/>
        </w:rPr>
        <w:t xml:space="preserve"> </w:t>
      </w:r>
      <w:r>
        <w:t xml:space="preserve">of </w:t>
      </w:r>
      <w:r>
        <w:rPr>
          <w:spacing w:val="-2"/>
        </w:rPr>
        <w:t>Agreement:</w:t>
      </w:r>
    </w:p>
    <w:p w14:paraId="5D838637" w14:textId="77777777" w:rsidR="009E7DD8" w:rsidRDefault="009E7DD8">
      <w:pPr>
        <w:pStyle w:val="BodyText"/>
        <w:spacing w:before="4"/>
        <w:rPr>
          <w:sz w:val="21"/>
        </w:rPr>
      </w:pPr>
    </w:p>
    <w:p w14:paraId="5D838638" w14:textId="0A2F3D74" w:rsidR="009E7DD8" w:rsidRDefault="004B5108">
      <w:pPr>
        <w:pStyle w:val="ListParagraph"/>
        <w:numPr>
          <w:ilvl w:val="0"/>
          <w:numId w:val="1"/>
        </w:numPr>
        <w:tabs>
          <w:tab w:val="left" w:pos="381"/>
        </w:tabs>
        <w:ind w:left="380"/>
      </w:pPr>
      <w:r>
        <w:t>Will</w:t>
      </w:r>
      <w:r>
        <w:rPr>
          <w:spacing w:val="3"/>
        </w:rPr>
        <w:t xml:space="preserve"> </w:t>
      </w:r>
      <w:r>
        <w:t>the</w:t>
      </w:r>
      <w:r>
        <w:rPr>
          <w:spacing w:val="2"/>
        </w:rPr>
        <w:t xml:space="preserve"> </w:t>
      </w:r>
      <w:r>
        <w:t>material</w:t>
      </w:r>
      <w:r>
        <w:rPr>
          <w:spacing w:val="3"/>
        </w:rPr>
        <w:t xml:space="preserve"> </w:t>
      </w:r>
      <w:r>
        <w:t>be</w:t>
      </w:r>
      <w:r>
        <w:rPr>
          <w:spacing w:val="2"/>
        </w:rPr>
        <w:t xml:space="preserve"> </w:t>
      </w:r>
      <w:r>
        <w:t>used</w:t>
      </w:r>
      <w:r>
        <w:rPr>
          <w:spacing w:val="2"/>
        </w:rPr>
        <w:t xml:space="preserve"> </w:t>
      </w:r>
      <w:r>
        <w:t>in</w:t>
      </w:r>
      <w:r>
        <w:rPr>
          <w:spacing w:val="2"/>
        </w:rPr>
        <w:t xml:space="preserve"> </w:t>
      </w:r>
      <w:r>
        <w:t>conjunction with any</w:t>
      </w:r>
      <w:r>
        <w:rPr>
          <w:spacing w:val="-2"/>
        </w:rPr>
        <w:t xml:space="preserve"> </w:t>
      </w:r>
      <w:r>
        <w:t>other</w:t>
      </w:r>
      <w:r>
        <w:rPr>
          <w:spacing w:val="1"/>
        </w:rPr>
        <w:t xml:space="preserve"> </w:t>
      </w:r>
      <w:r>
        <w:t>material(s)</w:t>
      </w:r>
      <w:r>
        <w:rPr>
          <w:spacing w:val="1"/>
        </w:rPr>
        <w:t xml:space="preserve"> </w:t>
      </w:r>
      <w:r>
        <w:t>received from</w:t>
      </w:r>
      <w:r>
        <w:rPr>
          <w:spacing w:val="-4"/>
        </w:rPr>
        <w:t xml:space="preserve"> </w:t>
      </w:r>
      <w:r>
        <w:t>another</w:t>
      </w:r>
      <w:r>
        <w:rPr>
          <w:spacing w:val="1"/>
        </w:rPr>
        <w:t xml:space="preserve"> </w:t>
      </w:r>
      <w:r>
        <w:t xml:space="preserve">institution, </w:t>
      </w:r>
      <w:r>
        <w:rPr>
          <w:spacing w:val="-2"/>
        </w:rPr>
        <w:t>company</w:t>
      </w:r>
      <w:r w:rsidR="00BA5410">
        <w:rPr>
          <w:spacing w:val="-2"/>
        </w:rPr>
        <w:t>,</w:t>
      </w:r>
    </w:p>
    <w:p w14:paraId="5D838639" w14:textId="77777777" w:rsidR="009E7DD8" w:rsidRDefault="004B5108">
      <w:pPr>
        <w:pStyle w:val="BodyText"/>
        <w:tabs>
          <w:tab w:val="left" w:pos="8021"/>
          <w:tab w:val="left" w:pos="8513"/>
          <w:tab w:val="left" w:pos="9573"/>
        </w:tabs>
        <w:spacing w:line="250" w:lineRule="exact"/>
        <w:ind w:left="100"/>
      </w:pPr>
      <w:r>
        <w:t>or any</w:t>
      </w:r>
      <w:r>
        <w:rPr>
          <w:spacing w:val="-2"/>
        </w:rPr>
        <w:t xml:space="preserve"> </w:t>
      </w:r>
      <w:r>
        <w:t>other</w:t>
      </w:r>
      <w:r>
        <w:rPr>
          <w:spacing w:val="1"/>
        </w:rPr>
        <w:t xml:space="preserve"> </w:t>
      </w:r>
      <w:r>
        <w:t xml:space="preserve">third </w:t>
      </w:r>
      <w:r>
        <w:rPr>
          <w:spacing w:val="-2"/>
        </w:rPr>
        <w:t>party?</w:t>
      </w:r>
      <w:r>
        <w:tab/>
      </w:r>
      <w:r>
        <w:rPr>
          <w:u w:val="single"/>
        </w:rPr>
        <w:tab/>
      </w:r>
      <w:r>
        <w:t>Yes</w:t>
      </w:r>
      <w:r>
        <w:rPr>
          <w:spacing w:val="56"/>
        </w:rPr>
        <w:t xml:space="preserve"> </w:t>
      </w:r>
      <w:r>
        <w:rPr>
          <w:u w:val="single"/>
        </w:rPr>
        <w:tab/>
      </w:r>
      <w:r>
        <w:rPr>
          <w:spacing w:val="-5"/>
        </w:rPr>
        <w:t>No</w:t>
      </w:r>
    </w:p>
    <w:p w14:paraId="5D83863A" w14:textId="77777777" w:rsidR="009E7DD8" w:rsidRDefault="009E7DD8">
      <w:pPr>
        <w:pStyle w:val="BodyText"/>
        <w:spacing w:before="5"/>
        <w:rPr>
          <w:sz w:val="13"/>
        </w:rPr>
      </w:pPr>
    </w:p>
    <w:p w14:paraId="5D83863B" w14:textId="77777777" w:rsidR="009E7DD8" w:rsidRDefault="004B5108">
      <w:pPr>
        <w:pStyle w:val="BodyText"/>
        <w:spacing w:before="91" w:line="251" w:lineRule="exact"/>
        <w:ind w:right="325"/>
        <w:jc w:val="right"/>
      </w:pPr>
      <w:r>
        <w:t>If</w:t>
      </w:r>
      <w:r>
        <w:rPr>
          <w:spacing w:val="-3"/>
        </w:rPr>
        <w:t xml:space="preserve"> </w:t>
      </w:r>
      <w:r>
        <w:t>yes, is</w:t>
      </w:r>
      <w:r>
        <w:rPr>
          <w:spacing w:val="-1"/>
        </w:rPr>
        <w:t xml:space="preserve"> </w:t>
      </w:r>
      <w:r>
        <w:t>there an</w:t>
      </w:r>
      <w:r>
        <w:rPr>
          <w:spacing w:val="-1"/>
        </w:rPr>
        <w:t xml:space="preserve"> </w:t>
      </w:r>
      <w:r>
        <w:t>agreement(s)</w:t>
      </w:r>
      <w:r>
        <w:rPr>
          <w:spacing w:val="1"/>
        </w:rPr>
        <w:t xml:space="preserve"> </w:t>
      </w:r>
      <w:r>
        <w:t>or</w:t>
      </w:r>
      <w:r>
        <w:rPr>
          <w:spacing w:val="-1"/>
        </w:rPr>
        <w:t xml:space="preserve"> </w:t>
      </w:r>
      <w:r>
        <w:t>correspondence of any</w:t>
      </w:r>
      <w:r>
        <w:rPr>
          <w:spacing w:val="-2"/>
        </w:rPr>
        <w:t xml:space="preserve"> </w:t>
      </w:r>
      <w:r>
        <w:t>kind</w:t>
      </w:r>
      <w:r>
        <w:rPr>
          <w:spacing w:val="-1"/>
        </w:rPr>
        <w:t xml:space="preserve"> </w:t>
      </w:r>
      <w:r>
        <w:t>related to</w:t>
      </w:r>
      <w:r>
        <w:rPr>
          <w:spacing w:val="-1"/>
        </w:rPr>
        <w:t xml:space="preserve"> </w:t>
      </w:r>
      <w:r>
        <w:t>the transfer and use</w:t>
      </w:r>
      <w:r>
        <w:rPr>
          <w:spacing w:val="-1"/>
        </w:rPr>
        <w:t xml:space="preserve"> </w:t>
      </w:r>
      <w:r>
        <w:t>of</w:t>
      </w:r>
      <w:r>
        <w:rPr>
          <w:spacing w:val="1"/>
        </w:rPr>
        <w:t xml:space="preserve"> </w:t>
      </w:r>
      <w:r>
        <w:t>that</w:t>
      </w:r>
      <w:r>
        <w:rPr>
          <w:spacing w:val="1"/>
        </w:rPr>
        <w:t xml:space="preserve"> </w:t>
      </w:r>
      <w:r>
        <w:rPr>
          <w:spacing w:val="-2"/>
        </w:rPr>
        <w:t>material(s)?</w:t>
      </w:r>
    </w:p>
    <w:p w14:paraId="5D83863C" w14:textId="77777777" w:rsidR="009E7DD8" w:rsidRDefault="004B5108">
      <w:pPr>
        <w:pStyle w:val="BodyText"/>
        <w:tabs>
          <w:tab w:val="left" w:pos="602"/>
          <w:tab w:val="left" w:pos="1662"/>
        </w:tabs>
        <w:spacing w:line="251" w:lineRule="exact"/>
        <w:ind w:right="340"/>
        <w:jc w:val="right"/>
      </w:pPr>
      <w:r>
        <w:rPr>
          <w:u w:val="single"/>
        </w:rPr>
        <w:tab/>
      </w:r>
      <w:r>
        <w:t>Yes</w:t>
      </w:r>
      <w:r>
        <w:rPr>
          <w:spacing w:val="56"/>
        </w:rPr>
        <w:t xml:space="preserve"> </w:t>
      </w:r>
      <w:r>
        <w:rPr>
          <w:u w:val="single"/>
        </w:rPr>
        <w:tab/>
      </w:r>
      <w:r>
        <w:rPr>
          <w:spacing w:val="-5"/>
        </w:rPr>
        <w:t>No</w:t>
      </w:r>
    </w:p>
    <w:p w14:paraId="5D83863D" w14:textId="77777777" w:rsidR="009E7DD8" w:rsidRDefault="009E7DD8">
      <w:pPr>
        <w:pStyle w:val="BodyText"/>
        <w:spacing w:before="5"/>
        <w:rPr>
          <w:sz w:val="21"/>
        </w:rPr>
      </w:pPr>
    </w:p>
    <w:p w14:paraId="5D83863E" w14:textId="77777777" w:rsidR="009E7DD8" w:rsidRDefault="004B5108">
      <w:pPr>
        <w:pStyle w:val="BodyText"/>
        <w:ind w:left="100"/>
      </w:pPr>
      <w:r>
        <w:t>If</w:t>
      </w:r>
      <w:r>
        <w:rPr>
          <w:spacing w:val="-2"/>
        </w:rPr>
        <w:t xml:space="preserve"> </w:t>
      </w:r>
      <w:r>
        <w:t>yes,</w:t>
      </w:r>
      <w:r>
        <w:rPr>
          <w:spacing w:val="-1"/>
        </w:rPr>
        <w:t xml:space="preserve"> </w:t>
      </w:r>
      <w:r>
        <w:t>please</w:t>
      </w:r>
      <w:r>
        <w:rPr>
          <w:spacing w:val="-1"/>
        </w:rPr>
        <w:t xml:space="preserve"> </w:t>
      </w:r>
      <w:r>
        <w:t>attach</w:t>
      </w:r>
      <w:r>
        <w:rPr>
          <w:spacing w:val="-2"/>
        </w:rPr>
        <w:t xml:space="preserve"> </w:t>
      </w:r>
      <w:r>
        <w:t>a</w:t>
      </w:r>
      <w:r>
        <w:rPr>
          <w:spacing w:val="-1"/>
        </w:rPr>
        <w:t xml:space="preserve"> </w:t>
      </w:r>
      <w:r>
        <w:t>copy</w:t>
      </w:r>
      <w:r>
        <w:rPr>
          <w:spacing w:val="-4"/>
        </w:rPr>
        <w:t xml:space="preserve"> </w:t>
      </w:r>
      <w:r>
        <w:t>of</w:t>
      </w:r>
      <w:r>
        <w:rPr>
          <w:spacing w:val="-1"/>
        </w:rPr>
        <w:t xml:space="preserve"> </w:t>
      </w:r>
      <w:r>
        <w:t>such</w:t>
      </w:r>
      <w:r>
        <w:rPr>
          <w:spacing w:val="-2"/>
        </w:rPr>
        <w:t xml:space="preserve"> </w:t>
      </w:r>
      <w:r>
        <w:t>agreement(s) and/or</w:t>
      </w:r>
      <w:r>
        <w:rPr>
          <w:spacing w:val="-1"/>
        </w:rPr>
        <w:t xml:space="preserve"> </w:t>
      </w:r>
      <w:r>
        <w:t>any</w:t>
      </w:r>
      <w:r>
        <w:rPr>
          <w:spacing w:val="-3"/>
        </w:rPr>
        <w:t xml:space="preserve"> </w:t>
      </w:r>
      <w:r>
        <w:rPr>
          <w:spacing w:val="-2"/>
        </w:rPr>
        <w:t>correspondence.</w:t>
      </w:r>
    </w:p>
    <w:p w14:paraId="5D83863F" w14:textId="77777777" w:rsidR="009E7DD8" w:rsidRDefault="009E7DD8">
      <w:pPr>
        <w:pStyle w:val="BodyText"/>
        <w:spacing w:before="7"/>
        <w:rPr>
          <w:sz w:val="21"/>
        </w:rPr>
      </w:pPr>
    </w:p>
    <w:p w14:paraId="5D838640" w14:textId="77777777" w:rsidR="009E7DD8" w:rsidRDefault="004B5108">
      <w:pPr>
        <w:pStyle w:val="ListParagraph"/>
        <w:numPr>
          <w:ilvl w:val="0"/>
          <w:numId w:val="1"/>
        </w:numPr>
        <w:tabs>
          <w:tab w:val="left" w:pos="422"/>
        </w:tabs>
        <w:spacing w:line="237" w:lineRule="auto"/>
        <w:ind w:right="127" w:firstLine="0"/>
      </w:pPr>
      <w:r>
        <w:t>Will</w:t>
      </w:r>
      <w:r>
        <w:rPr>
          <w:spacing w:val="23"/>
        </w:rPr>
        <w:t xml:space="preserve"> </w:t>
      </w:r>
      <w:r>
        <w:t>the</w:t>
      </w:r>
      <w:r>
        <w:rPr>
          <w:spacing w:val="22"/>
        </w:rPr>
        <w:t xml:space="preserve"> </w:t>
      </w:r>
      <w:r>
        <w:t>Principal</w:t>
      </w:r>
      <w:r>
        <w:rPr>
          <w:spacing w:val="26"/>
        </w:rPr>
        <w:t xml:space="preserve"> </w:t>
      </w:r>
      <w:r>
        <w:t>Investigator</w:t>
      </w:r>
      <w:r>
        <w:rPr>
          <w:spacing w:val="23"/>
        </w:rPr>
        <w:t xml:space="preserve"> </w:t>
      </w:r>
      <w:r>
        <w:t>(or</w:t>
      </w:r>
      <w:r>
        <w:rPr>
          <w:spacing w:val="23"/>
        </w:rPr>
        <w:t xml:space="preserve"> </w:t>
      </w:r>
      <w:r>
        <w:t>others</w:t>
      </w:r>
      <w:r>
        <w:rPr>
          <w:spacing w:val="22"/>
        </w:rPr>
        <w:t xml:space="preserve"> </w:t>
      </w:r>
      <w:r>
        <w:t>on</w:t>
      </w:r>
      <w:r>
        <w:rPr>
          <w:spacing w:val="22"/>
        </w:rPr>
        <w:t xml:space="preserve"> </w:t>
      </w:r>
      <w:r>
        <w:t>the</w:t>
      </w:r>
      <w:r>
        <w:rPr>
          <w:spacing w:val="22"/>
        </w:rPr>
        <w:t xml:space="preserve"> </w:t>
      </w:r>
      <w:r>
        <w:t>project)</w:t>
      </w:r>
      <w:r>
        <w:rPr>
          <w:spacing w:val="23"/>
        </w:rPr>
        <w:t xml:space="preserve"> </w:t>
      </w:r>
      <w:r>
        <w:t>be</w:t>
      </w:r>
      <w:r>
        <w:rPr>
          <w:spacing w:val="22"/>
        </w:rPr>
        <w:t xml:space="preserve"> </w:t>
      </w:r>
      <w:r>
        <w:t>using</w:t>
      </w:r>
      <w:r>
        <w:rPr>
          <w:spacing w:val="20"/>
        </w:rPr>
        <w:t xml:space="preserve"> </w:t>
      </w:r>
      <w:r>
        <w:t>the</w:t>
      </w:r>
      <w:r>
        <w:rPr>
          <w:spacing w:val="22"/>
        </w:rPr>
        <w:t xml:space="preserve"> </w:t>
      </w:r>
      <w:r>
        <w:t>material</w:t>
      </w:r>
      <w:r>
        <w:rPr>
          <w:spacing w:val="23"/>
        </w:rPr>
        <w:t xml:space="preserve"> </w:t>
      </w:r>
      <w:r>
        <w:t>in</w:t>
      </w:r>
      <w:r>
        <w:rPr>
          <w:spacing w:val="22"/>
        </w:rPr>
        <w:t xml:space="preserve"> </w:t>
      </w:r>
      <w:r>
        <w:t>conjunction</w:t>
      </w:r>
      <w:r>
        <w:rPr>
          <w:spacing w:val="22"/>
        </w:rPr>
        <w:t xml:space="preserve"> </w:t>
      </w:r>
      <w:r>
        <w:t>with</w:t>
      </w:r>
      <w:r>
        <w:rPr>
          <w:spacing w:val="22"/>
        </w:rPr>
        <w:t xml:space="preserve"> </w:t>
      </w:r>
      <w:r>
        <w:t>material he/she brought from another institution and/or produced while employed at another institution?</w:t>
      </w:r>
    </w:p>
    <w:p w14:paraId="5D838641" w14:textId="77777777" w:rsidR="009E7DD8" w:rsidRDefault="004B5108">
      <w:pPr>
        <w:pStyle w:val="BodyText"/>
        <w:tabs>
          <w:tab w:val="left" w:pos="8513"/>
          <w:tab w:val="left" w:pos="9463"/>
        </w:tabs>
        <w:spacing w:line="249" w:lineRule="exact"/>
        <w:ind w:left="8021"/>
      </w:pPr>
      <w:r>
        <w:rPr>
          <w:u w:val="single"/>
        </w:rPr>
        <w:tab/>
      </w:r>
      <w:r>
        <w:t>Yes</w:t>
      </w:r>
      <w:r>
        <w:rPr>
          <w:spacing w:val="56"/>
        </w:rPr>
        <w:t xml:space="preserve"> </w:t>
      </w:r>
      <w:r>
        <w:rPr>
          <w:u w:val="single"/>
        </w:rPr>
        <w:tab/>
      </w:r>
      <w:r>
        <w:rPr>
          <w:spacing w:val="-5"/>
        </w:rPr>
        <w:t>No</w:t>
      </w:r>
    </w:p>
    <w:p w14:paraId="5D838642" w14:textId="77777777" w:rsidR="009E7DD8" w:rsidRDefault="009E7DD8">
      <w:pPr>
        <w:pStyle w:val="BodyText"/>
        <w:spacing w:before="7"/>
        <w:rPr>
          <w:sz w:val="21"/>
        </w:rPr>
      </w:pPr>
    </w:p>
    <w:p w14:paraId="5D838643" w14:textId="77777777" w:rsidR="009E7DD8" w:rsidRDefault="004B5108">
      <w:pPr>
        <w:pStyle w:val="BodyText"/>
        <w:tabs>
          <w:tab w:val="left" w:pos="8021"/>
          <w:tab w:val="left" w:pos="8513"/>
          <w:tab w:val="left" w:pos="9463"/>
        </w:tabs>
        <w:spacing w:line="237" w:lineRule="auto"/>
        <w:ind w:left="100" w:right="560"/>
      </w:pPr>
      <w:r>
        <w:t>If yes, does the University have permission to use the material?</w:t>
      </w:r>
      <w:r>
        <w:tab/>
      </w:r>
      <w:r>
        <w:rPr>
          <w:u w:val="single"/>
        </w:rPr>
        <w:tab/>
      </w:r>
      <w:r>
        <w:t>Yes</w:t>
      </w:r>
      <w:r>
        <w:rPr>
          <w:spacing w:val="56"/>
        </w:rPr>
        <w:t xml:space="preserve"> </w:t>
      </w:r>
      <w:r>
        <w:rPr>
          <w:u w:val="single"/>
        </w:rPr>
        <w:tab/>
      </w:r>
      <w:r>
        <w:rPr>
          <w:spacing w:val="-6"/>
        </w:rPr>
        <w:t xml:space="preserve">No </w:t>
      </w:r>
      <w:r>
        <w:t>(Please provide copies of the documentation relevant to University's permission to use such material.)</w:t>
      </w:r>
    </w:p>
    <w:p w14:paraId="5D838644" w14:textId="77777777" w:rsidR="009E7DD8" w:rsidRDefault="009E7DD8">
      <w:pPr>
        <w:pStyle w:val="BodyText"/>
        <w:spacing w:before="4"/>
        <w:rPr>
          <w:sz w:val="21"/>
        </w:rPr>
      </w:pPr>
    </w:p>
    <w:p w14:paraId="5D838645" w14:textId="77777777" w:rsidR="009E7DD8" w:rsidRDefault="004B5108">
      <w:pPr>
        <w:pStyle w:val="ListParagraph"/>
        <w:numPr>
          <w:ilvl w:val="0"/>
          <w:numId w:val="1"/>
        </w:numPr>
        <w:tabs>
          <w:tab w:val="left" w:pos="441"/>
        </w:tabs>
        <w:spacing w:before="1" w:line="251" w:lineRule="exact"/>
        <w:ind w:left="440" w:hanging="341"/>
      </w:pPr>
      <w:r>
        <w:t>Will</w:t>
      </w:r>
      <w:r>
        <w:rPr>
          <w:spacing w:val="31"/>
        </w:rPr>
        <w:t xml:space="preserve"> </w:t>
      </w:r>
      <w:r>
        <w:t>the</w:t>
      </w:r>
      <w:r>
        <w:rPr>
          <w:spacing w:val="31"/>
        </w:rPr>
        <w:t xml:space="preserve"> </w:t>
      </w:r>
      <w:r>
        <w:t>research</w:t>
      </w:r>
      <w:r>
        <w:rPr>
          <w:spacing w:val="30"/>
        </w:rPr>
        <w:t xml:space="preserve"> </w:t>
      </w:r>
      <w:r>
        <w:t>involve</w:t>
      </w:r>
      <w:r>
        <w:rPr>
          <w:spacing w:val="31"/>
        </w:rPr>
        <w:t xml:space="preserve"> </w:t>
      </w:r>
      <w:r>
        <w:t>the</w:t>
      </w:r>
      <w:r>
        <w:rPr>
          <w:spacing w:val="30"/>
        </w:rPr>
        <w:t xml:space="preserve"> </w:t>
      </w:r>
      <w:r>
        <w:t>production</w:t>
      </w:r>
      <w:r>
        <w:rPr>
          <w:spacing w:val="31"/>
        </w:rPr>
        <w:t xml:space="preserve"> </w:t>
      </w:r>
      <w:r>
        <w:t>of</w:t>
      </w:r>
      <w:r>
        <w:rPr>
          <w:spacing w:val="31"/>
        </w:rPr>
        <w:t xml:space="preserve"> </w:t>
      </w:r>
      <w:r>
        <w:t>"derivatives,"</w:t>
      </w:r>
      <w:r>
        <w:rPr>
          <w:spacing w:val="31"/>
        </w:rPr>
        <w:t xml:space="preserve"> </w:t>
      </w:r>
      <w:r>
        <w:t>"modifications,"</w:t>
      </w:r>
      <w:r>
        <w:rPr>
          <w:spacing w:val="32"/>
        </w:rPr>
        <w:t xml:space="preserve"> </w:t>
      </w:r>
      <w:r>
        <w:t>"progeny,"</w:t>
      </w:r>
      <w:r>
        <w:rPr>
          <w:spacing w:val="31"/>
        </w:rPr>
        <w:t xml:space="preserve"> </w:t>
      </w:r>
      <w:r>
        <w:t>or</w:t>
      </w:r>
      <w:r>
        <w:rPr>
          <w:spacing w:val="31"/>
        </w:rPr>
        <w:t xml:space="preserve"> </w:t>
      </w:r>
      <w:r>
        <w:t>other</w:t>
      </w:r>
      <w:r>
        <w:rPr>
          <w:spacing w:val="31"/>
        </w:rPr>
        <w:t xml:space="preserve"> </w:t>
      </w:r>
      <w:r>
        <w:rPr>
          <w:spacing w:val="-2"/>
        </w:rPr>
        <w:t>substance?</w:t>
      </w:r>
    </w:p>
    <w:p w14:paraId="5D838646" w14:textId="77777777" w:rsidR="009E7DD8" w:rsidRDefault="004B5108">
      <w:pPr>
        <w:pStyle w:val="BodyText"/>
        <w:tabs>
          <w:tab w:val="left" w:pos="702"/>
          <w:tab w:val="left" w:pos="1762"/>
          <w:tab w:val="left" w:pos="2980"/>
        </w:tabs>
        <w:spacing w:line="251" w:lineRule="exact"/>
        <w:ind w:left="100"/>
      </w:pPr>
      <w:r>
        <w:rPr>
          <w:u w:val="single"/>
        </w:rPr>
        <w:tab/>
      </w:r>
      <w:r>
        <w:t>Yes</w:t>
      </w:r>
      <w:r>
        <w:rPr>
          <w:spacing w:val="56"/>
        </w:rPr>
        <w:t xml:space="preserve"> </w:t>
      </w:r>
      <w:r>
        <w:rPr>
          <w:u w:val="single"/>
        </w:rPr>
        <w:tab/>
      </w:r>
      <w:r>
        <w:rPr>
          <w:spacing w:val="-5"/>
        </w:rPr>
        <w:t>No</w:t>
      </w:r>
      <w:r>
        <w:tab/>
        <w:t>If</w:t>
      </w:r>
      <w:r>
        <w:rPr>
          <w:spacing w:val="-3"/>
        </w:rPr>
        <w:t xml:space="preserve"> </w:t>
      </w:r>
      <w:r>
        <w:t>yes,</w:t>
      </w:r>
      <w:r>
        <w:rPr>
          <w:spacing w:val="-3"/>
        </w:rPr>
        <w:t xml:space="preserve"> </w:t>
      </w:r>
      <w:r>
        <w:t>please</w:t>
      </w:r>
      <w:r>
        <w:rPr>
          <w:spacing w:val="-2"/>
        </w:rPr>
        <w:t xml:space="preserve"> explain.</w:t>
      </w:r>
    </w:p>
    <w:p w14:paraId="5D838647" w14:textId="77777777" w:rsidR="009E7DD8" w:rsidRDefault="009E7DD8">
      <w:pPr>
        <w:pStyle w:val="BodyText"/>
        <w:spacing w:before="6"/>
        <w:rPr>
          <w:sz w:val="21"/>
        </w:rPr>
      </w:pPr>
    </w:p>
    <w:p w14:paraId="5D838648" w14:textId="77777777" w:rsidR="009E7DD8" w:rsidRDefault="004B5108">
      <w:pPr>
        <w:pStyle w:val="BodyText"/>
        <w:spacing w:line="237" w:lineRule="auto"/>
        <w:ind w:left="100"/>
      </w:pPr>
      <w:r>
        <w:t>Noting</w:t>
      </w:r>
      <w:r>
        <w:rPr>
          <w:spacing w:val="40"/>
        </w:rPr>
        <w:t xml:space="preserve"> </w:t>
      </w:r>
      <w:r>
        <w:t>that</w:t>
      </w:r>
      <w:r>
        <w:rPr>
          <w:spacing w:val="40"/>
        </w:rPr>
        <w:t xml:space="preserve"> </w:t>
      </w:r>
      <w:r>
        <w:t>any</w:t>
      </w:r>
      <w:r>
        <w:rPr>
          <w:spacing w:val="40"/>
        </w:rPr>
        <w:t xml:space="preserve"> </w:t>
      </w:r>
      <w:r>
        <w:t>substances</w:t>
      </w:r>
      <w:r>
        <w:rPr>
          <w:spacing w:val="40"/>
        </w:rPr>
        <w:t xml:space="preserve"> </w:t>
      </w:r>
      <w:r>
        <w:t>produced</w:t>
      </w:r>
      <w:r>
        <w:rPr>
          <w:spacing w:val="40"/>
        </w:rPr>
        <w:t xml:space="preserve"> </w:t>
      </w:r>
      <w:r>
        <w:t>in</w:t>
      </w:r>
      <w:r>
        <w:rPr>
          <w:spacing w:val="40"/>
        </w:rPr>
        <w:t xml:space="preserve"> </w:t>
      </w:r>
      <w:r>
        <w:t>the</w:t>
      </w:r>
      <w:r>
        <w:rPr>
          <w:spacing w:val="40"/>
        </w:rPr>
        <w:t xml:space="preserve"> </w:t>
      </w:r>
      <w:r>
        <w:t>research</w:t>
      </w:r>
      <w:r>
        <w:rPr>
          <w:spacing w:val="40"/>
        </w:rPr>
        <w:t xml:space="preserve"> </w:t>
      </w:r>
      <w:r>
        <w:t>may</w:t>
      </w:r>
      <w:r>
        <w:rPr>
          <w:spacing w:val="40"/>
        </w:rPr>
        <w:t xml:space="preserve"> </w:t>
      </w:r>
      <w:r>
        <w:t>be</w:t>
      </w:r>
      <w:r>
        <w:rPr>
          <w:spacing w:val="40"/>
        </w:rPr>
        <w:t xml:space="preserve"> </w:t>
      </w:r>
      <w:r>
        <w:t>intellectual</w:t>
      </w:r>
      <w:r>
        <w:rPr>
          <w:spacing w:val="40"/>
        </w:rPr>
        <w:t xml:space="preserve"> </w:t>
      </w:r>
      <w:r>
        <w:t>property</w:t>
      </w:r>
      <w:r>
        <w:rPr>
          <w:spacing w:val="40"/>
        </w:rPr>
        <w:t xml:space="preserve"> </w:t>
      </w:r>
      <w:r>
        <w:t>produced</w:t>
      </w:r>
      <w:r>
        <w:rPr>
          <w:spacing w:val="40"/>
        </w:rPr>
        <w:t xml:space="preserve"> </w:t>
      </w:r>
      <w:r>
        <w:t>by</w:t>
      </w:r>
      <w:r>
        <w:rPr>
          <w:spacing w:val="40"/>
        </w:rPr>
        <w:t xml:space="preserve"> </w:t>
      </w:r>
      <w:r>
        <w:t>you,</w:t>
      </w:r>
      <w:r>
        <w:rPr>
          <w:spacing w:val="40"/>
        </w:rPr>
        <w:t xml:space="preserve"> </w:t>
      </w:r>
      <w:r>
        <w:t>are</w:t>
      </w:r>
      <w:r>
        <w:rPr>
          <w:spacing w:val="40"/>
        </w:rPr>
        <w:t xml:space="preserve"> </w:t>
      </w:r>
      <w:r>
        <w:t>the agreement terms, particularly the definition of "materials," in this regard acceptable to the Principal Investigator?</w:t>
      </w:r>
    </w:p>
    <w:p w14:paraId="5D838649" w14:textId="77777777" w:rsidR="009E7DD8" w:rsidRDefault="004B5108">
      <w:pPr>
        <w:pStyle w:val="BodyText"/>
        <w:tabs>
          <w:tab w:val="left" w:pos="8513"/>
          <w:tab w:val="left" w:pos="9463"/>
        </w:tabs>
        <w:spacing w:line="249" w:lineRule="exact"/>
        <w:ind w:left="8021"/>
      </w:pPr>
      <w:r>
        <w:rPr>
          <w:u w:val="single"/>
        </w:rPr>
        <w:tab/>
      </w:r>
      <w:r>
        <w:t>Yes</w:t>
      </w:r>
      <w:r>
        <w:rPr>
          <w:spacing w:val="56"/>
        </w:rPr>
        <w:t xml:space="preserve"> </w:t>
      </w:r>
      <w:r>
        <w:rPr>
          <w:u w:val="single"/>
        </w:rPr>
        <w:tab/>
      </w:r>
      <w:r>
        <w:rPr>
          <w:spacing w:val="-5"/>
        </w:rPr>
        <w:t>No</w:t>
      </w:r>
    </w:p>
    <w:p w14:paraId="5D83864A" w14:textId="77777777" w:rsidR="009E7DD8" w:rsidRDefault="009E7DD8">
      <w:pPr>
        <w:pStyle w:val="BodyText"/>
        <w:spacing w:before="5"/>
        <w:rPr>
          <w:sz w:val="21"/>
        </w:rPr>
      </w:pPr>
    </w:p>
    <w:p w14:paraId="5D83864B" w14:textId="77777777" w:rsidR="009E7DD8" w:rsidRDefault="004B5108">
      <w:pPr>
        <w:pStyle w:val="ListParagraph"/>
        <w:numPr>
          <w:ilvl w:val="0"/>
          <w:numId w:val="1"/>
        </w:numPr>
        <w:tabs>
          <w:tab w:val="left" w:pos="386"/>
        </w:tabs>
        <w:spacing w:before="1"/>
        <w:ind w:left="385" w:hanging="286"/>
      </w:pPr>
      <w:r>
        <w:t>Do</w:t>
      </w:r>
      <w:r>
        <w:rPr>
          <w:spacing w:val="3"/>
        </w:rPr>
        <w:t xml:space="preserve"> </w:t>
      </w:r>
      <w:r>
        <w:t>you</w:t>
      </w:r>
      <w:r>
        <w:rPr>
          <w:spacing w:val="3"/>
        </w:rPr>
        <w:t xml:space="preserve"> </w:t>
      </w:r>
      <w:r>
        <w:t>anticipate</w:t>
      </w:r>
      <w:r>
        <w:rPr>
          <w:spacing w:val="4"/>
        </w:rPr>
        <w:t xml:space="preserve"> </w:t>
      </w:r>
      <w:r>
        <w:t>that</w:t>
      </w:r>
      <w:r>
        <w:rPr>
          <w:spacing w:val="3"/>
        </w:rPr>
        <w:t xml:space="preserve"> </w:t>
      </w:r>
      <w:r>
        <w:t>ANY inventions</w:t>
      </w:r>
      <w:r>
        <w:rPr>
          <w:spacing w:val="1"/>
        </w:rPr>
        <w:t xml:space="preserve"> </w:t>
      </w:r>
      <w:r>
        <w:t>will</w:t>
      </w:r>
      <w:r>
        <w:rPr>
          <w:spacing w:val="2"/>
        </w:rPr>
        <w:t xml:space="preserve"> </w:t>
      </w:r>
      <w:r>
        <w:t>be</w:t>
      </w:r>
      <w:r>
        <w:rPr>
          <w:spacing w:val="2"/>
        </w:rPr>
        <w:t xml:space="preserve"> </w:t>
      </w:r>
      <w:r>
        <w:t>developed</w:t>
      </w:r>
      <w:r>
        <w:rPr>
          <w:spacing w:val="1"/>
        </w:rPr>
        <w:t xml:space="preserve"> </w:t>
      </w:r>
      <w:r>
        <w:t>or</w:t>
      </w:r>
      <w:r>
        <w:rPr>
          <w:spacing w:val="2"/>
        </w:rPr>
        <w:t xml:space="preserve"> </w:t>
      </w:r>
      <w:r>
        <w:t>arise</w:t>
      </w:r>
      <w:r>
        <w:rPr>
          <w:spacing w:val="2"/>
        </w:rPr>
        <w:t xml:space="preserve"> </w:t>
      </w:r>
      <w:r>
        <w:t>from</w:t>
      </w:r>
      <w:r>
        <w:rPr>
          <w:spacing w:val="-2"/>
        </w:rPr>
        <w:t xml:space="preserve"> </w:t>
      </w:r>
      <w:r>
        <w:t>the</w:t>
      </w:r>
      <w:r>
        <w:rPr>
          <w:spacing w:val="1"/>
        </w:rPr>
        <w:t xml:space="preserve"> </w:t>
      </w:r>
      <w:r>
        <w:t>research</w:t>
      </w:r>
      <w:r>
        <w:rPr>
          <w:spacing w:val="1"/>
        </w:rPr>
        <w:t xml:space="preserve"> </w:t>
      </w:r>
      <w:r>
        <w:t>conducted</w:t>
      </w:r>
      <w:r>
        <w:rPr>
          <w:spacing w:val="2"/>
        </w:rPr>
        <w:t xml:space="preserve"> </w:t>
      </w:r>
      <w:r>
        <w:t>with</w:t>
      </w:r>
      <w:r>
        <w:rPr>
          <w:spacing w:val="1"/>
        </w:rPr>
        <w:t xml:space="preserve"> </w:t>
      </w:r>
      <w:r>
        <w:t>the</w:t>
      </w:r>
      <w:r>
        <w:rPr>
          <w:spacing w:val="1"/>
        </w:rPr>
        <w:t xml:space="preserve"> </w:t>
      </w:r>
      <w:r>
        <w:t>use</w:t>
      </w:r>
      <w:r>
        <w:rPr>
          <w:spacing w:val="3"/>
        </w:rPr>
        <w:t xml:space="preserve"> </w:t>
      </w:r>
      <w:r>
        <w:rPr>
          <w:spacing w:val="-5"/>
        </w:rPr>
        <w:t>of</w:t>
      </w:r>
    </w:p>
    <w:p w14:paraId="5D83864C" w14:textId="77777777" w:rsidR="009E7DD8" w:rsidRDefault="004B5108">
      <w:pPr>
        <w:pStyle w:val="BodyText"/>
        <w:tabs>
          <w:tab w:val="left" w:pos="3700"/>
          <w:tab w:val="left" w:pos="4303"/>
          <w:tab w:val="left" w:pos="5363"/>
          <w:tab w:val="left" w:pos="6581"/>
        </w:tabs>
        <w:spacing w:line="250" w:lineRule="exact"/>
        <w:ind w:left="100"/>
      </w:pPr>
      <w:r>
        <w:t xml:space="preserve">the </w:t>
      </w:r>
      <w:r>
        <w:rPr>
          <w:spacing w:val="-2"/>
        </w:rPr>
        <w:t>material?</w:t>
      </w:r>
      <w:r>
        <w:tab/>
      </w:r>
      <w:r>
        <w:rPr>
          <w:u w:val="single"/>
        </w:rPr>
        <w:tab/>
      </w:r>
      <w:r>
        <w:t>Yes</w:t>
      </w:r>
      <w:r>
        <w:rPr>
          <w:spacing w:val="56"/>
        </w:rPr>
        <w:t xml:space="preserve"> </w:t>
      </w:r>
      <w:r>
        <w:rPr>
          <w:u w:val="single"/>
        </w:rPr>
        <w:tab/>
      </w:r>
      <w:r>
        <w:rPr>
          <w:spacing w:val="-5"/>
        </w:rPr>
        <w:t>No</w:t>
      </w:r>
      <w:r>
        <w:tab/>
        <w:t>If</w:t>
      </w:r>
      <w:r>
        <w:rPr>
          <w:spacing w:val="-5"/>
        </w:rPr>
        <w:t xml:space="preserve"> </w:t>
      </w:r>
      <w:r>
        <w:t>yes,</w:t>
      </w:r>
      <w:r>
        <w:rPr>
          <w:spacing w:val="-3"/>
        </w:rPr>
        <w:t xml:space="preserve"> </w:t>
      </w:r>
      <w:r>
        <w:t>please</w:t>
      </w:r>
      <w:r>
        <w:rPr>
          <w:spacing w:val="-2"/>
        </w:rPr>
        <w:t xml:space="preserve"> explain.</w:t>
      </w:r>
    </w:p>
    <w:p w14:paraId="5D83864D" w14:textId="77777777" w:rsidR="009E7DD8" w:rsidRDefault="009E7DD8">
      <w:pPr>
        <w:pStyle w:val="BodyText"/>
        <w:rPr>
          <w:sz w:val="20"/>
        </w:rPr>
      </w:pPr>
    </w:p>
    <w:p w14:paraId="5D83864E" w14:textId="77777777" w:rsidR="009E7DD8" w:rsidRDefault="009E7DD8">
      <w:pPr>
        <w:pStyle w:val="BodyText"/>
        <w:spacing w:before="1"/>
        <w:rPr>
          <w:sz w:val="23"/>
        </w:rPr>
      </w:pPr>
    </w:p>
    <w:p w14:paraId="5D83864F" w14:textId="77777777" w:rsidR="009E7DD8" w:rsidRDefault="004B5108">
      <w:pPr>
        <w:pStyle w:val="ListParagraph"/>
        <w:numPr>
          <w:ilvl w:val="0"/>
          <w:numId w:val="1"/>
        </w:numPr>
        <w:tabs>
          <w:tab w:val="left" w:pos="376"/>
          <w:tab w:val="left" w:pos="8021"/>
          <w:tab w:val="left" w:pos="8513"/>
          <w:tab w:val="left" w:pos="9463"/>
        </w:tabs>
        <w:ind w:left="376" w:hanging="276"/>
      </w:pPr>
      <w:r>
        <w:t>Does</w:t>
      </w:r>
      <w:r>
        <w:rPr>
          <w:spacing w:val="-1"/>
        </w:rPr>
        <w:t xml:space="preserve"> </w:t>
      </w:r>
      <w:r>
        <w:t>the</w:t>
      </w:r>
      <w:r>
        <w:rPr>
          <w:spacing w:val="-1"/>
        </w:rPr>
        <w:t xml:space="preserve"> </w:t>
      </w:r>
      <w:r>
        <w:t>Principal Investigator</w:t>
      </w:r>
      <w:r>
        <w:rPr>
          <w:spacing w:val="-1"/>
        </w:rPr>
        <w:t xml:space="preserve"> </w:t>
      </w:r>
      <w:r>
        <w:t>plan</w:t>
      </w:r>
      <w:r>
        <w:rPr>
          <w:spacing w:val="-1"/>
        </w:rPr>
        <w:t xml:space="preserve"> </w:t>
      </w:r>
      <w:r>
        <w:t>to publish</w:t>
      </w:r>
      <w:r>
        <w:rPr>
          <w:spacing w:val="-1"/>
        </w:rPr>
        <w:t xml:space="preserve"> </w:t>
      </w:r>
      <w:r>
        <w:t>the</w:t>
      </w:r>
      <w:r>
        <w:rPr>
          <w:spacing w:val="-1"/>
        </w:rPr>
        <w:t xml:space="preserve"> </w:t>
      </w:r>
      <w:r>
        <w:t>results</w:t>
      </w:r>
      <w:r>
        <w:rPr>
          <w:spacing w:val="-1"/>
        </w:rPr>
        <w:t xml:space="preserve"> </w:t>
      </w:r>
      <w:r>
        <w:t xml:space="preserve">of the </w:t>
      </w:r>
      <w:r>
        <w:rPr>
          <w:spacing w:val="-2"/>
        </w:rPr>
        <w:t>research?</w:t>
      </w:r>
      <w:r>
        <w:tab/>
      </w:r>
      <w:r>
        <w:rPr>
          <w:u w:val="single"/>
        </w:rPr>
        <w:tab/>
      </w:r>
      <w:r>
        <w:t>Yes</w:t>
      </w:r>
      <w:r>
        <w:rPr>
          <w:spacing w:val="56"/>
        </w:rPr>
        <w:t xml:space="preserve"> </w:t>
      </w:r>
      <w:r>
        <w:rPr>
          <w:u w:val="single"/>
        </w:rPr>
        <w:tab/>
      </w:r>
      <w:r>
        <w:rPr>
          <w:spacing w:val="-5"/>
        </w:rPr>
        <w:t>No</w:t>
      </w:r>
    </w:p>
    <w:p w14:paraId="5D838650" w14:textId="77777777" w:rsidR="009E7DD8" w:rsidRDefault="009E7DD8">
      <w:pPr>
        <w:pStyle w:val="BodyText"/>
        <w:spacing w:before="5"/>
        <w:rPr>
          <w:sz w:val="21"/>
        </w:rPr>
      </w:pPr>
    </w:p>
    <w:p w14:paraId="5D838651" w14:textId="77777777" w:rsidR="009E7DD8" w:rsidRDefault="004B5108">
      <w:pPr>
        <w:pStyle w:val="ListParagraph"/>
        <w:numPr>
          <w:ilvl w:val="0"/>
          <w:numId w:val="1"/>
        </w:numPr>
        <w:tabs>
          <w:tab w:val="left" w:pos="376"/>
          <w:tab w:val="left" w:pos="8021"/>
          <w:tab w:val="left" w:pos="8513"/>
          <w:tab w:val="left" w:pos="9463"/>
        </w:tabs>
        <w:ind w:left="376" w:hanging="276"/>
      </w:pPr>
      <w:r>
        <w:t>Will any</w:t>
      </w:r>
      <w:r>
        <w:rPr>
          <w:spacing w:val="-3"/>
        </w:rPr>
        <w:t xml:space="preserve"> </w:t>
      </w:r>
      <w:r>
        <w:t>graduate</w:t>
      </w:r>
      <w:r>
        <w:rPr>
          <w:spacing w:val="-1"/>
        </w:rPr>
        <w:t xml:space="preserve"> </w:t>
      </w:r>
      <w:r>
        <w:t>students be</w:t>
      </w:r>
      <w:r>
        <w:rPr>
          <w:spacing w:val="-1"/>
        </w:rPr>
        <w:t xml:space="preserve"> </w:t>
      </w:r>
      <w:r>
        <w:t>involved</w:t>
      </w:r>
      <w:r>
        <w:rPr>
          <w:spacing w:val="-1"/>
        </w:rPr>
        <w:t xml:space="preserve"> </w:t>
      </w:r>
      <w:r>
        <w:t>in</w:t>
      </w:r>
      <w:r>
        <w:rPr>
          <w:spacing w:val="-1"/>
        </w:rPr>
        <w:t xml:space="preserve"> </w:t>
      </w:r>
      <w:r>
        <w:t xml:space="preserve">the </w:t>
      </w:r>
      <w:r>
        <w:rPr>
          <w:spacing w:val="-2"/>
        </w:rPr>
        <w:t>research?</w:t>
      </w:r>
      <w:r>
        <w:tab/>
      </w:r>
      <w:r>
        <w:rPr>
          <w:u w:val="single"/>
        </w:rPr>
        <w:tab/>
      </w:r>
      <w:r>
        <w:t>Yes</w:t>
      </w:r>
      <w:r>
        <w:rPr>
          <w:spacing w:val="56"/>
        </w:rPr>
        <w:t xml:space="preserve"> </w:t>
      </w:r>
      <w:r>
        <w:rPr>
          <w:u w:val="single"/>
        </w:rPr>
        <w:tab/>
      </w:r>
      <w:r>
        <w:rPr>
          <w:spacing w:val="-5"/>
        </w:rPr>
        <w:t>No</w:t>
      </w:r>
    </w:p>
    <w:p w14:paraId="5D838652" w14:textId="77777777" w:rsidR="009E7DD8" w:rsidRDefault="009E7DD8">
      <w:pPr>
        <w:pStyle w:val="BodyText"/>
        <w:spacing w:before="6"/>
        <w:rPr>
          <w:sz w:val="21"/>
        </w:rPr>
      </w:pPr>
    </w:p>
    <w:p w14:paraId="5D838653" w14:textId="77777777" w:rsidR="009E7DD8" w:rsidRDefault="004B5108">
      <w:pPr>
        <w:pStyle w:val="ListParagraph"/>
        <w:numPr>
          <w:ilvl w:val="0"/>
          <w:numId w:val="1"/>
        </w:numPr>
        <w:tabs>
          <w:tab w:val="left" w:pos="487"/>
          <w:tab w:val="left" w:pos="8021"/>
          <w:tab w:val="left" w:pos="8513"/>
          <w:tab w:val="left" w:pos="9463"/>
        </w:tabs>
        <w:spacing w:before="1" w:line="237" w:lineRule="auto"/>
        <w:ind w:right="561" w:firstLine="0"/>
      </w:pPr>
      <w:r>
        <w:t>Will the research involve personnel who are NOT University employees?</w:t>
      </w:r>
      <w:r>
        <w:tab/>
      </w:r>
      <w:r>
        <w:rPr>
          <w:u w:val="single"/>
        </w:rPr>
        <w:tab/>
      </w:r>
      <w:r>
        <w:t>Yes</w:t>
      </w:r>
      <w:r>
        <w:rPr>
          <w:spacing w:val="56"/>
        </w:rPr>
        <w:t xml:space="preserve"> </w:t>
      </w:r>
      <w:r>
        <w:rPr>
          <w:u w:val="single"/>
        </w:rPr>
        <w:tab/>
      </w:r>
      <w:r>
        <w:rPr>
          <w:spacing w:val="-6"/>
        </w:rPr>
        <w:t xml:space="preserve">No </w:t>
      </w:r>
      <w:r>
        <w:t>If Yes, explain.</w:t>
      </w:r>
    </w:p>
    <w:p w14:paraId="5D838654" w14:textId="77777777" w:rsidR="009E7DD8" w:rsidRDefault="009E7DD8">
      <w:pPr>
        <w:spacing w:line="237" w:lineRule="auto"/>
        <w:sectPr w:rsidR="009E7DD8">
          <w:headerReference w:type="even" r:id="rId7"/>
          <w:headerReference w:type="default" r:id="rId8"/>
          <w:footerReference w:type="even" r:id="rId9"/>
          <w:footerReference w:type="default" r:id="rId10"/>
          <w:headerReference w:type="first" r:id="rId11"/>
          <w:footerReference w:type="first" r:id="rId12"/>
          <w:type w:val="continuous"/>
          <w:pgSz w:w="12240" w:h="15840"/>
          <w:pgMar w:top="1140" w:right="960" w:bottom="940" w:left="980" w:header="0" w:footer="744" w:gutter="0"/>
          <w:pgNumType w:start="1"/>
          <w:cols w:space="720"/>
        </w:sectPr>
      </w:pPr>
    </w:p>
    <w:p w14:paraId="5D838655" w14:textId="77777777" w:rsidR="009E7DD8" w:rsidRDefault="004B5108">
      <w:pPr>
        <w:pStyle w:val="ListParagraph"/>
        <w:numPr>
          <w:ilvl w:val="0"/>
          <w:numId w:val="1"/>
        </w:numPr>
        <w:tabs>
          <w:tab w:val="left" w:pos="492"/>
        </w:tabs>
        <w:spacing w:before="65"/>
        <w:ind w:left="491" w:hanging="392"/>
      </w:pPr>
      <w:r>
        <w:lastRenderedPageBreak/>
        <w:t>Are you</w:t>
      </w:r>
      <w:r>
        <w:rPr>
          <w:spacing w:val="1"/>
        </w:rPr>
        <w:t xml:space="preserve"> </w:t>
      </w:r>
      <w:r>
        <w:t>working</w:t>
      </w:r>
      <w:r>
        <w:rPr>
          <w:spacing w:val="-2"/>
        </w:rPr>
        <w:t xml:space="preserve"> </w:t>
      </w:r>
      <w:r>
        <w:t>with any</w:t>
      </w:r>
      <w:r>
        <w:rPr>
          <w:spacing w:val="-1"/>
        </w:rPr>
        <w:t xml:space="preserve"> </w:t>
      </w:r>
      <w:r>
        <w:t>hazardous</w:t>
      </w:r>
      <w:r>
        <w:rPr>
          <w:spacing w:val="1"/>
        </w:rPr>
        <w:t xml:space="preserve"> </w:t>
      </w:r>
      <w:r>
        <w:t>materials (biohazards</w:t>
      </w:r>
      <w:r>
        <w:rPr>
          <w:spacing w:val="1"/>
        </w:rPr>
        <w:t xml:space="preserve"> </w:t>
      </w:r>
      <w:r>
        <w:t>including</w:t>
      </w:r>
      <w:r>
        <w:rPr>
          <w:spacing w:val="-4"/>
        </w:rPr>
        <w:t xml:space="preserve"> </w:t>
      </w:r>
      <w:r>
        <w:t>infectious</w:t>
      </w:r>
      <w:r>
        <w:rPr>
          <w:spacing w:val="-2"/>
        </w:rPr>
        <w:t xml:space="preserve"> </w:t>
      </w:r>
      <w:r>
        <w:t>agents,</w:t>
      </w:r>
      <w:r>
        <w:rPr>
          <w:spacing w:val="-1"/>
        </w:rPr>
        <w:t xml:space="preserve"> </w:t>
      </w:r>
      <w:r>
        <w:t>human</w:t>
      </w:r>
      <w:r>
        <w:rPr>
          <w:spacing w:val="-1"/>
        </w:rPr>
        <w:t xml:space="preserve"> </w:t>
      </w:r>
      <w:r>
        <w:t>or non-</w:t>
      </w:r>
      <w:r>
        <w:rPr>
          <w:spacing w:val="-2"/>
        </w:rPr>
        <w:t>human</w:t>
      </w:r>
    </w:p>
    <w:p w14:paraId="5D838656" w14:textId="3F883925" w:rsidR="009E7DD8" w:rsidRDefault="004B5108">
      <w:pPr>
        <w:pStyle w:val="BodyText"/>
        <w:tabs>
          <w:tab w:val="left" w:pos="8021"/>
          <w:tab w:val="left" w:pos="8513"/>
          <w:tab w:val="left" w:pos="9463"/>
        </w:tabs>
        <w:spacing w:line="250" w:lineRule="exact"/>
        <w:ind w:left="100"/>
      </w:pPr>
      <w:r>
        <w:t>primate</w:t>
      </w:r>
      <w:r>
        <w:rPr>
          <w:spacing w:val="-1"/>
        </w:rPr>
        <w:t xml:space="preserve"> </w:t>
      </w:r>
      <w:r w:rsidR="00CC0557">
        <w:rPr>
          <w:spacing w:val="-1"/>
        </w:rPr>
        <w:t>material/</w:t>
      </w:r>
      <w:r>
        <w:t>cell</w:t>
      </w:r>
      <w:r>
        <w:rPr>
          <w:spacing w:val="1"/>
        </w:rPr>
        <w:t xml:space="preserve"> </w:t>
      </w:r>
      <w:r>
        <w:t>lines,</w:t>
      </w:r>
      <w:r w:rsidR="001631A9">
        <w:t xml:space="preserve"> </w:t>
      </w:r>
      <w:r w:rsidR="001631A9" w:rsidRPr="001631A9">
        <w:rPr>
          <w:highlight w:val="yellow"/>
        </w:rPr>
        <w:t>tissue, blood, serum (body fluids), rDNA/RNA</w:t>
      </w:r>
      <w:r>
        <w:rPr>
          <w:spacing w:val="-1"/>
        </w:rPr>
        <w:t xml:space="preserve"> </w:t>
      </w:r>
      <w:r>
        <w:t xml:space="preserve">or </w:t>
      </w:r>
      <w:r>
        <w:rPr>
          <w:spacing w:val="-2"/>
        </w:rPr>
        <w:t>toxins)?</w:t>
      </w:r>
      <w:r>
        <w:tab/>
      </w:r>
      <w:r>
        <w:rPr>
          <w:u w:val="single"/>
        </w:rPr>
        <w:tab/>
      </w:r>
      <w:r>
        <w:t>Yes</w:t>
      </w:r>
      <w:r>
        <w:rPr>
          <w:spacing w:val="56"/>
        </w:rPr>
        <w:t xml:space="preserve"> </w:t>
      </w:r>
      <w:r>
        <w:rPr>
          <w:u w:val="single"/>
        </w:rPr>
        <w:tab/>
      </w:r>
      <w:r>
        <w:rPr>
          <w:spacing w:val="-5"/>
        </w:rPr>
        <w:t>No</w:t>
      </w:r>
    </w:p>
    <w:p w14:paraId="5D838657" w14:textId="77777777" w:rsidR="009E7DD8" w:rsidRDefault="009E7DD8">
      <w:pPr>
        <w:pStyle w:val="BodyText"/>
        <w:spacing w:before="5"/>
        <w:rPr>
          <w:sz w:val="13"/>
        </w:rPr>
      </w:pPr>
    </w:p>
    <w:p w14:paraId="5D838658" w14:textId="78187E8A" w:rsidR="009E7DD8" w:rsidRPr="003C7B3D" w:rsidRDefault="004B5108">
      <w:pPr>
        <w:pStyle w:val="BodyText"/>
        <w:tabs>
          <w:tab w:val="left" w:pos="4382"/>
        </w:tabs>
        <w:spacing w:before="93" w:line="237" w:lineRule="auto"/>
        <w:ind w:left="100" w:right="119"/>
      </w:pPr>
      <w:r w:rsidRPr="003C7B3D">
        <w:t>If</w:t>
      </w:r>
      <w:r w:rsidRPr="003C7B3D">
        <w:rPr>
          <w:spacing w:val="31"/>
        </w:rPr>
        <w:t xml:space="preserve"> </w:t>
      </w:r>
      <w:r w:rsidRPr="003C7B3D">
        <w:t>yes,</w:t>
      </w:r>
      <w:r w:rsidRPr="003C7B3D">
        <w:rPr>
          <w:spacing w:val="31"/>
        </w:rPr>
        <w:t xml:space="preserve"> </w:t>
      </w:r>
      <w:r w:rsidRPr="003C7B3D">
        <w:t>please</w:t>
      </w:r>
      <w:r w:rsidRPr="003C7B3D">
        <w:rPr>
          <w:spacing w:val="31"/>
        </w:rPr>
        <w:t xml:space="preserve"> </w:t>
      </w:r>
      <w:r w:rsidRPr="003C7B3D">
        <w:t>list</w:t>
      </w:r>
      <w:r w:rsidRPr="003C7B3D">
        <w:rPr>
          <w:spacing w:val="32"/>
        </w:rPr>
        <w:t xml:space="preserve"> </w:t>
      </w:r>
      <w:r w:rsidRPr="003C7B3D">
        <w:t>and</w:t>
      </w:r>
      <w:r w:rsidRPr="003C7B3D">
        <w:rPr>
          <w:spacing w:val="31"/>
        </w:rPr>
        <w:t xml:space="preserve"> </w:t>
      </w:r>
      <w:r w:rsidRPr="003C7B3D">
        <w:t>register</w:t>
      </w:r>
      <w:r w:rsidRPr="003C7B3D">
        <w:rPr>
          <w:spacing w:val="32"/>
        </w:rPr>
        <w:t xml:space="preserve"> </w:t>
      </w:r>
      <w:r w:rsidRPr="003C7B3D">
        <w:t>with</w:t>
      </w:r>
      <w:r w:rsidRPr="003C7B3D">
        <w:rPr>
          <w:spacing w:val="31"/>
        </w:rPr>
        <w:t xml:space="preserve"> </w:t>
      </w:r>
      <w:r w:rsidRPr="003C7B3D">
        <w:t>the</w:t>
      </w:r>
      <w:r w:rsidRPr="003C7B3D">
        <w:rPr>
          <w:spacing w:val="31"/>
        </w:rPr>
        <w:t xml:space="preserve"> </w:t>
      </w:r>
      <w:r w:rsidRPr="003C7B3D">
        <w:t>IBC</w:t>
      </w:r>
      <w:r w:rsidR="007C4EC8" w:rsidRPr="003C7B3D">
        <w:t xml:space="preserve"> and/or IRB</w:t>
      </w:r>
      <w:r w:rsidRPr="003C7B3D">
        <w:rPr>
          <w:spacing w:val="30"/>
        </w:rPr>
        <w:t xml:space="preserve"> </w:t>
      </w:r>
      <w:r w:rsidRPr="003C7B3D">
        <w:t>for</w:t>
      </w:r>
      <w:r w:rsidRPr="003C7B3D">
        <w:rPr>
          <w:spacing w:val="31"/>
        </w:rPr>
        <w:t xml:space="preserve"> </w:t>
      </w:r>
      <w:r w:rsidRPr="003C7B3D">
        <w:t>use</w:t>
      </w:r>
      <w:r w:rsidRPr="003C7B3D">
        <w:rPr>
          <w:spacing w:val="29"/>
        </w:rPr>
        <w:t xml:space="preserve"> </w:t>
      </w:r>
      <w:r w:rsidRPr="003C7B3D">
        <w:t>of</w:t>
      </w:r>
      <w:r w:rsidRPr="003C7B3D">
        <w:rPr>
          <w:spacing w:val="29"/>
        </w:rPr>
        <w:t xml:space="preserve"> </w:t>
      </w:r>
      <w:r w:rsidRPr="003C7B3D">
        <w:rPr>
          <w:highlight w:val="yellow"/>
        </w:rPr>
        <w:t>these</w:t>
      </w:r>
      <w:r w:rsidRPr="003C7B3D">
        <w:rPr>
          <w:spacing w:val="29"/>
          <w:highlight w:val="yellow"/>
        </w:rPr>
        <w:t xml:space="preserve"> </w:t>
      </w:r>
      <w:r w:rsidR="008044D0" w:rsidRPr="003C7B3D">
        <w:rPr>
          <w:spacing w:val="29"/>
          <w:highlight w:val="yellow"/>
        </w:rPr>
        <w:t>materials</w:t>
      </w:r>
      <w:r w:rsidR="008044D0" w:rsidRPr="003C7B3D">
        <w:rPr>
          <w:spacing w:val="29"/>
        </w:rPr>
        <w:t>/</w:t>
      </w:r>
      <w:r w:rsidRPr="003C7B3D">
        <w:t>agents.</w:t>
      </w:r>
      <w:r w:rsidRPr="003C7B3D">
        <w:rPr>
          <w:spacing w:val="29"/>
        </w:rPr>
        <w:t xml:space="preserve"> </w:t>
      </w:r>
      <w:r w:rsidRPr="003C7B3D">
        <w:t>If</w:t>
      </w:r>
      <w:r w:rsidRPr="003C7B3D">
        <w:rPr>
          <w:spacing w:val="29"/>
        </w:rPr>
        <w:t xml:space="preserve"> </w:t>
      </w:r>
      <w:r w:rsidRPr="003C7B3D">
        <w:t>already</w:t>
      </w:r>
      <w:r w:rsidRPr="003C7B3D">
        <w:rPr>
          <w:spacing w:val="26"/>
        </w:rPr>
        <w:t xml:space="preserve"> </w:t>
      </w:r>
      <w:r w:rsidRPr="003C7B3D">
        <w:t>registered,</w:t>
      </w:r>
      <w:r w:rsidRPr="003C7B3D">
        <w:rPr>
          <w:spacing w:val="29"/>
        </w:rPr>
        <w:t xml:space="preserve"> </w:t>
      </w:r>
      <w:r w:rsidRPr="003C7B3D">
        <w:t>please</w:t>
      </w:r>
      <w:r w:rsidRPr="003C7B3D">
        <w:rPr>
          <w:spacing w:val="29"/>
        </w:rPr>
        <w:t xml:space="preserve"> </w:t>
      </w:r>
      <w:r w:rsidRPr="003C7B3D">
        <w:t>provide</w:t>
      </w:r>
      <w:r w:rsidRPr="003C7B3D">
        <w:rPr>
          <w:spacing w:val="29"/>
        </w:rPr>
        <w:t xml:space="preserve"> </w:t>
      </w:r>
      <w:r w:rsidRPr="003C7B3D">
        <w:t>IBC</w:t>
      </w:r>
      <w:r w:rsidR="008044D0" w:rsidRPr="003C7B3D">
        <w:t>/</w:t>
      </w:r>
      <w:r w:rsidR="003C7B3D" w:rsidRPr="003C7B3D">
        <w:rPr>
          <w:highlight w:val="yellow"/>
        </w:rPr>
        <w:t>IRB</w:t>
      </w:r>
      <w:r w:rsidRPr="003C7B3D">
        <w:t xml:space="preserve"> registration number</w:t>
      </w:r>
      <w:r w:rsidR="003C7B3D" w:rsidRPr="003C7B3D">
        <w:t>s</w:t>
      </w:r>
      <w:r w:rsidRPr="003C7B3D">
        <w:t xml:space="preserve">: </w:t>
      </w:r>
      <w:r w:rsidRPr="003C7B3D">
        <w:rPr>
          <w:u w:val="single"/>
        </w:rPr>
        <w:tab/>
      </w:r>
      <w:r w:rsidRPr="003C7B3D">
        <w:rPr>
          <w:spacing w:val="-10"/>
        </w:rPr>
        <w:t>.</w:t>
      </w:r>
    </w:p>
    <w:p w14:paraId="5D838659" w14:textId="77777777" w:rsidR="009E7DD8" w:rsidRDefault="009E7DD8">
      <w:pPr>
        <w:pStyle w:val="BodyText"/>
        <w:spacing w:before="5"/>
        <w:rPr>
          <w:sz w:val="21"/>
        </w:rPr>
      </w:pPr>
    </w:p>
    <w:p w14:paraId="5D83865A" w14:textId="77777777" w:rsidR="009E7DD8" w:rsidRDefault="004B5108">
      <w:pPr>
        <w:pStyle w:val="ListParagraph"/>
        <w:numPr>
          <w:ilvl w:val="0"/>
          <w:numId w:val="1"/>
        </w:numPr>
        <w:tabs>
          <w:tab w:val="left" w:pos="487"/>
        </w:tabs>
        <w:ind w:left="486" w:hanging="387"/>
      </w:pPr>
      <w:r>
        <w:t>Is</w:t>
      </w:r>
      <w:r>
        <w:rPr>
          <w:spacing w:val="-1"/>
        </w:rPr>
        <w:t xml:space="preserve"> </w:t>
      </w:r>
      <w:r>
        <w:t>the research</w:t>
      </w:r>
      <w:r>
        <w:rPr>
          <w:spacing w:val="-1"/>
        </w:rPr>
        <w:t xml:space="preserve"> </w:t>
      </w:r>
      <w:r>
        <w:t>being</w:t>
      </w:r>
      <w:r>
        <w:rPr>
          <w:spacing w:val="-3"/>
        </w:rPr>
        <w:t xml:space="preserve"> </w:t>
      </w:r>
      <w:r>
        <w:t>conducted</w:t>
      </w:r>
      <w:r>
        <w:rPr>
          <w:spacing w:val="-1"/>
        </w:rPr>
        <w:t xml:space="preserve"> </w:t>
      </w:r>
      <w:r>
        <w:t>at</w:t>
      </w:r>
      <w:r>
        <w:rPr>
          <w:spacing w:val="1"/>
        </w:rPr>
        <w:t xml:space="preserve"> </w:t>
      </w:r>
      <w:r>
        <w:t>the VA</w:t>
      </w:r>
      <w:r>
        <w:rPr>
          <w:spacing w:val="-2"/>
        </w:rPr>
        <w:t xml:space="preserve"> </w:t>
      </w:r>
      <w:r>
        <w:t>or with</w:t>
      </w:r>
      <w:r>
        <w:rPr>
          <w:spacing w:val="-1"/>
        </w:rPr>
        <w:t xml:space="preserve"> </w:t>
      </w:r>
      <w:r>
        <w:t>personnel</w:t>
      </w:r>
      <w:r>
        <w:rPr>
          <w:spacing w:val="1"/>
        </w:rPr>
        <w:t xml:space="preserve"> </w:t>
      </w:r>
      <w:r>
        <w:t>in any</w:t>
      </w:r>
      <w:r>
        <w:rPr>
          <w:spacing w:val="-3"/>
        </w:rPr>
        <w:t xml:space="preserve"> </w:t>
      </w:r>
      <w:r>
        <w:t>way</w:t>
      </w:r>
      <w:r>
        <w:rPr>
          <w:spacing w:val="-2"/>
        </w:rPr>
        <w:t xml:space="preserve"> </w:t>
      </w:r>
      <w:r>
        <w:t>affiliated</w:t>
      </w:r>
      <w:r>
        <w:rPr>
          <w:spacing w:val="-1"/>
        </w:rPr>
        <w:t xml:space="preserve"> </w:t>
      </w:r>
      <w:r>
        <w:t xml:space="preserve">with the </w:t>
      </w:r>
      <w:r>
        <w:rPr>
          <w:spacing w:val="-5"/>
        </w:rPr>
        <w:t>VA?</w:t>
      </w:r>
    </w:p>
    <w:p w14:paraId="5D83865B" w14:textId="77777777" w:rsidR="009E7DD8" w:rsidRDefault="004B5108">
      <w:pPr>
        <w:pStyle w:val="BodyText"/>
        <w:tabs>
          <w:tab w:val="left" w:pos="702"/>
          <w:tab w:val="left" w:pos="1652"/>
        </w:tabs>
        <w:spacing w:line="250" w:lineRule="exact"/>
        <w:ind w:left="100"/>
      </w:pPr>
      <w:r>
        <w:rPr>
          <w:u w:val="single"/>
        </w:rPr>
        <w:tab/>
      </w:r>
      <w:r>
        <w:t>Yes</w:t>
      </w:r>
      <w:r>
        <w:rPr>
          <w:spacing w:val="56"/>
        </w:rPr>
        <w:t xml:space="preserve"> </w:t>
      </w:r>
      <w:r>
        <w:rPr>
          <w:u w:val="single"/>
        </w:rPr>
        <w:tab/>
      </w:r>
      <w:r>
        <w:rPr>
          <w:spacing w:val="80"/>
        </w:rPr>
        <w:t xml:space="preserve"> </w:t>
      </w:r>
      <w:r>
        <w:t>No</w:t>
      </w:r>
    </w:p>
    <w:p w14:paraId="5D83865C" w14:textId="77777777" w:rsidR="009E7DD8" w:rsidRDefault="009E7DD8">
      <w:pPr>
        <w:pStyle w:val="BodyText"/>
        <w:spacing w:before="5"/>
        <w:rPr>
          <w:sz w:val="13"/>
        </w:rPr>
      </w:pPr>
    </w:p>
    <w:p w14:paraId="5D83865D" w14:textId="77777777" w:rsidR="009E7DD8" w:rsidRDefault="004B5108">
      <w:pPr>
        <w:pStyle w:val="BodyText"/>
        <w:spacing w:before="93" w:line="237" w:lineRule="auto"/>
        <w:ind w:left="100" w:right="120"/>
        <w:jc w:val="both"/>
      </w:pPr>
      <w:r>
        <w:t>Please be aware that there may be terms and conditions in the Material Transfer Agreement which may (</w:t>
      </w:r>
      <w:proofErr w:type="spellStart"/>
      <w:r>
        <w:t>i</w:t>
      </w:r>
      <w:proofErr w:type="spellEnd"/>
      <w:r>
        <w:t>) preclude your use of the materials in research sponsored by third parties; (ii) preclude your use of the materials in conjunction with other materials provided by third parties; or (iii) prevent you from obtaining materials in the future from third parties whose policies do not allow distribution of biological materials to institutions where rights to commercialize technology may be limited by pre-existing obligations</w:t>
      </w:r>
    </w:p>
    <w:p w14:paraId="5D83865E" w14:textId="77777777" w:rsidR="009E7DD8" w:rsidRDefault="009E7DD8">
      <w:pPr>
        <w:pStyle w:val="BodyText"/>
        <w:rPr>
          <w:sz w:val="20"/>
        </w:rPr>
      </w:pPr>
    </w:p>
    <w:p w14:paraId="5D83865F" w14:textId="77777777" w:rsidR="009E7DD8" w:rsidRDefault="009E7DD8">
      <w:pPr>
        <w:pStyle w:val="BodyText"/>
        <w:rPr>
          <w:sz w:val="20"/>
        </w:rPr>
      </w:pPr>
    </w:p>
    <w:p w14:paraId="5D838660" w14:textId="4B34F093" w:rsidR="009E7DD8" w:rsidRDefault="004B5108">
      <w:pPr>
        <w:pStyle w:val="BodyText"/>
        <w:spacing w:before="6"/>
      </w:pPr>
      <w:r>
        <w:rPr>
          <w:noProof/>
        </w:rPr>
        <mc:AlternateContent>
          <mc:Choice Requires="wps">
            <w:drawing>
              <wp:anchor distT="0" distB="0" distL="0" distR="0" simplePos="0" relativeHeight="487588864" behindDoc="1" locked="0" layoutInCell="1" allowOverlap="1" wp14:anchorId="5D838667" wp14:editId="59451B4B">
                <wp:simplePos x="0" y="0"/>
                <wp:positionH relativeFrom="page">
                  <wp:posOffset>685800</wp:posOffset>
                </wp:positionH>
                <wp:positionV relativeFrom="paragraph">
                  <wp:posOffset>179705</wp:posOffset>
                </wp:positionV>
                <wp:extent cx="217360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1270"/>
                        </a:xfrm>
                        <a:custGeom>
                          <a:avLst/>
                          <a:gdLst>
                            <a:gd name="T0" fmla="+- 0 1080 1080"/>
                            <a:gd name="T1" fmla="*/ T0 w 3423"/>
                            <a:gd name="T2" fmla="+- 0 4503 1080"/>
                            <a:gd name="T3" fmla="*/ T2 w 3423"/>
                          </a:gdLst>
                          <a:ahLst/>
                          <a:cxnLst>
                            <a:cxn ang="0">
                              <a:pos x="T1" y="0"/>
                            </a:cxn>
                            <a:cxn ang="0">
                              <a:pos x="T3" y="0"/>
                            </a:cxn>
                          </a:cxnLst>
                          <a:rect l="0" t="0" r="r" b="b"/>
                          <a:pathLst>
                            <a:path w="3423">
                              <a:moveTo>
                                <a:pt x="0" y="0"/>
                              </a:moveTo>
                              <a:lnTo>
                                <a:pt x="342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7015" id="docshape4" o:spid="_x0000_s1026" style="position:absolute;margin-left:54pt;margin-top:14.15pt;width:171.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c5mgIAAJcFAAAOAAAAZHJzL2Uyb0RvYy54bWysVNtu2zAMfR+wfxD0uKH1JUnbGXWKoV2H&#10;Ad0FaPYBiizHxmRRk5Q47dePop3Uy7CXYX4QJJM6PDykeH2z7zTbKedbMCXPzlPOlJFQtWZT8u+r&#10;+7MrznwQphIajCr5k/L8Zvn61XVvC5VDA7pSjiGI8UVvS96EYIsk8bJRnfDnYJVBYw2uEwGPbpNU&#10;TvSI3ukkT9OLpAdXWQdSeY9/7wYjXxJ+XSsZvta1V4HpkiO3QKujdR3XZHktio0TtmnlSEP8A4tO&#10;tAaDHqHuRBBs69o/oLpWOvBQh3MJXQJ13UpFOWA2WXqSzWMjrKJcUBxvjzL5/wcrv+we7TcXqXv7&#10;APKHR0WS3vriaIkHjz5s3X+GCmsotgEo2X3tungT02B70vTpqKnaBybxZ55dzi7SBWcSbVl+SZIn&#10;ojjclVsfPiogHLF78GGoSIU70rNiRnQYdIXVqzuNxXl7xlKWpVfDMlbw6JYd3N4kbJWyns3m+ezU&#10;KT84EdZ8kc4I8NRtdnCLWPkEC/lvDgxFcyAt92ZkjTsm4gtISScLPuqzQm4HgRABnWKGf/HF2Ke+&#10;w50xhMPWPm1qxxk29XpIw4oQmcUQccv6kpMU8UcHO7UCMoWTymGQF6s2Uy+6PmU1mPFGDIBtM2wo&#10;aOQ6qayB+1ZrKq02kcriIr0ibTzotorGyMa7zfpWO7YT8bnSF5NBsN/crPPhTvhm8CPTkLODrako&#10;SqNE9WHcB9HqYY9AGkWn/o4tHceEL9ZQPWF7OximA04z3DTgnjnrcTKU3P/cCqc4058MPr132Xwe&#10;Rwkd5ovLHA9uallPLcJIhCp54NgRcXsbhvGzta7dNBgpIx0MvMdnVbex/4nfwGo84OsnGcZJFcfL&#10;9ExeL/N0+QsAAP//AwBQSwMEFAAGAAgAAAAhAHKbIRTgAAAACQEAAA8AAABkcnMvZG93bnJldi54&#10;bWxMj0FPwzAMhe9I/IfISNxYwmCo6ppOCLYDEgKxToLdssa0FY1TJdlW+PV4J7j52U/P3ysWo+vF&#10;AUPsPGm4nigQSLW3HTUaNtXqKgMRkyFrek+o4RsjLMrzs8Lk1h/pDQ/r1AgOoZgbDW1KQy5lrFt0&#10;Jk78gMS3Tx+cSSxDI20wRw53vZwqdSed6Yg/tGbAhxbrr/Xeadhu1BCqD+mWy+rl9elnZZ/fH5PW&#10;lxfj/RxEwjH9meGEz+hQMtPO78lG0bNWGXdJGqbZDQg23M4UD7vTYgayLOT/BuUvAAAA//8DAFBL&#10;AQItABQABgAIAAAAIQC2gziS/gAAAOEBAAATAAAAAAAAAAAAAAAAAAAAAABbQ29udGVudF9UeXBl&#10;c10ueG1sUEsBAi0AFAAGAAgAAAAhADj9If/WAAAAlAEAAAsAAAAAAAAAAAAAAAAALwEAAF9yZWxz&#10;Ly5yZWxzUEsBAi0AFAAGAAgAAAAhAF14JzmaAgAAlwUAAA4AAAAAAAAAAAAAAAAALgIAAGRycy9l&#10;Mm9Eb2MueG1sUEsBAi0AFAAGAAgAAAAhAHKbIRTgAAAACQEAAA8AAAAAAAAAAAAAAAAA9AQAAGRy&#10;cy9kb3ducmV2LnhtbFBLBQYAAAAABAAEAPMAAAABBgAAAAA=&#10;" path="m,l3423,e" filled="f" strokeweight=".15578mm">
                <v:path arrowok="t" o:connecttype="custom" o:connectlocs="0,0;2173605,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D838668" wp14:editId="2A57DB8A">
                <wp:simplePos x="0" y="0"/>
                <wp:positionH relativeFrom="page">
                  <wp:posOffset>4344035</wp:posOffset>
                </wp:positionH>
                <wp:positionV relativeFrom="paragraph">
                  <wp:posOffset>179705</wp:posOffset>
                </wp:positionV>
                <wp:extent cx="1892935" cy="1270"/>
                <wp:effectExtent l="0" t="0" r="0" b="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935" cy="1270"/>
                        </a:xfrm>
                        <a:custGeom>
                          <a:avLst/>
                          <a:gdLst>
                            <a:gd name="T0" fmla="+- 0 6841 6841"/>
                            <a:gd name="T1" fmla="*/ T0 w 2981"/>
                            <a:gd name="T2" fmla="+- 0 9822 6841"/>
                            <a:gd name="T3" fmla="*/ T2 w 2981"/>
                          </a:gdLst>
                          <a:ahLst/>
                          <a:cxnLst>
                            <a:cxn ang="0">
                              <a:pos x="T1" y="0"/>
                            </a:cxn>
                            <a:cxn ang="0">
                              <a:pos x="T3" y="0"/>
                            </a:cxn>
                          </a:cxnLst>
                          <a:rect l="0" t="0" r="r" b="b"/>
                          <a:pathLst>
                            <a:path w="2981">
                              <a:moveTo>
                                <a:pt x="0" y="0"/>
                              </a:moveTo>
                              <a:lnTo>
                                <a:pt x="29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1F07" id="docshape5" o:spid="_x0000_s1026" style="position:absolute;margin-left:342.05pt;margin-top:14.15pt;width:149.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t+mgIAAJcFAAAOAAAAZHJzL2Uyb0RvYy54bWysVNtu2zAMfR+wfxD0uGH1pWmbGHWKoV2H&#10;Ad0FaPYBiizHxmRRk5Q43dePou00y7aXYX4QJJM6PDykeH2z7zTbKedbMCXPzlLOlJFQtWZT8q+r&#10;+zdzznwQphIajCr5k/L8ZvnyxXVvC5VDA7pSjiGI8UVvS96EYIsk8bJRnfBnYJVBYw2uEwGPbpNU&#10;TvSI3ukkT9PLpAdXWQdSeY9/7wYjXxJ+XSsZPte1V4HpkiO3QKujdR3XZHktio0TtmnlSEP8A4tO&#10;tAaDHqDuRBBs69rfoLpWOvBQhzMJXQJ13UpFOWA2WXqSzWMjrKJcUBxvDzL5/wcrP+0e7RcXqXv7&#10;APKbR0WS3vriYIkHjz5s3X+ECmsotgEo2X3tungT02B70vTpoKnaBybxZzZf5IvzC84k2rL8iiRP&#10;RDHdlVsf3isgHLF78GGoSIU70rNiRnQYdIXVqzuNxXn9hqXscj7LaBkreHDLJrdXCVulrGf5Yp6d&#10;OuWTE2Et5nn+R6zzyS1i5UdYyH8zMRTNRFruzcgad0zEF5CSThZ81GeF3CaBEAGdYoZ/8cXYp77D&#10;nTGEw9Y+bWrHGTb1esjWihCZxRBxy/qSkxTxRwc7tQIyhZPKYZBnqzbHXnT9mNVgxhsxALbNsKGg&#10;ketRZQ3ct1pTabWJVC4u0zlp40G3VTRGNt5t1rfasZ2Iz5W+mAyC/eJmnQ93wjeDH5mGnB1sTUVR&#10;GiWqd+M+iFYPewTSKDr1d2zpOCZ8sYbqCdvbwTAdcJrhpgH3g7MeJ0PJ/fetcIoz/cHg01tks1kc&#10;JXSYXVzleHDHlvWxRRiJUCUPHDsibm/DMH621rWbBiNlpIOBt/is6jb2P/EbWI0HfP0kwzip4ng5&#10;PpPX8zxd/gQAAP//AwBQSwMEFAAGAAgAAAAhACcuyizdAAAACQEAAA8AAABkcnMvZG93bnJldi54&#10;bWxMj0FuwjAQRfeVuIM1SGyqYpNS5KZxEEKFVTelHMCJp0lUexzFDoTb16za5cw8/Xm/2E7OsgsO&#10;ofOkYLUUwJBqbzpqFJy/Dk8SWIiajLaeUMENA2zL2UOhc+Ov9ImXU2xYCqGQawVtjH3OeahbdDos&#10;fY+Ubt9+cDqmcWi4GfQ1hTvLMyE23OmO0odW97hvsf45jU6BfXw/Hkdx+FhzkiLcajrvKlJqMZ92&#10;b8AiTvEPhrt+UocyOVV+JBOYVbCR61VCFWTyGVgCXmWWAavuixfgZcH/Nyh/AQAA//8DAFBLAQIt&#10;ABQABgAIAAAAIQC2gziS/gAAAOEBAAATAAAAAAAAAAAAAAAAAAAAAABbQ29udGVudF9UeXBlc10u&#10;eG1sUEsBAi0AFAAGAAgAAAAhADj9If/WAAAAlAEAAAsAAAAAAAAAAAAAAAAALwEAAF9yZWxzLy5y&#10;ZWxzUEsBAi0AFAAGAAgAAAAhABQWK36aAgAAlwUAAA4AAAAAAAAAAAAAAAAALgIAAGRycy9lMm9E&#10;b2MueG1sUEsBAi0AFAAGAAgAAAAhACcuyizdAAAACQEAAA8AAAAAAAAAAAAAAAAA9AQAAGRycy9k&#10;b3ducmV2LnhtbFBLBQYAAAAABAAEAPMAAAD+BQAAAAA=&#10;" path="m,l2981,e" filled="f" strokeweight=".15578mm">
                <v:path arrowok="t" o:connecttype="custom" o:connectlocs="0,0;1892935,0" o:connectangles="0,0"/>
                <w10:wrap type="topAndBottom" anchorx="page"/>
              </v:shape>
            </w:pict>
          </mc:Fallback>
        </mc:AlternateContent>
      </w:r>
    </w:p>
    <w:p w14:paraId="5D838661" w14:textId="77777777" w:rsidR="009E7DD8" w:rsidRDefault="004B5108">
      <w:pPr>
        <w:tabs>
          <w:tab w:val="left" w:pos="7301"/>
        </w:tabs>
        <w:spacing w:line="249" w:lineRule="exact"/>
        <w:ind w:left="100"/>
        <w:rPr>
          <w:i/>
        </w:rPr>
      </w:pPr>
      <w:r>
        <w:rPr>
          <w:i/>
        </w:rPr>
        <w:t>(Signature</w:t>
      </w:r>
      <w:r>
        <w:rPr>
          <w:i/>
          <w:spacing w:val="-3"/>
        </w:rPr>
        <w:t xml:space="preserve"> </w:t>
      </w:r>
      <w:r>
        <w:rPr>
          <w:i/>
        </w:rPr>
        <w:t>of</w:t>
      </w:r>
      <w:r>
        <w:rPr>
          <w:i/>
          <w:spacing w:val="1"/>
        </w:rPr>
        <w:t xml:space="preserve"> </w:t>
      </w:r>
      <w:r>
        <w:rPr>
          <w:i/>
        </w:rPr>
        <w:t>Principal</w:t>
      </w:r>
      <w:r>
        <w:rPr>
          <w:i/>
          <w:spacing w:val="1"/>
        </w:rPr>
        <w:t xml:space="preserve"> </w:t>
      </w:r>
      <w:r>
        <w:rPr>
          <w:i/>
          <w:spacing w:val="-2"/>
        </w:rPr>
        <w:t>Investigator)</w:t>
      </w:r>
      <w:r>
        <w:rPr>
          <w:i/>
        </w:rPr>
        <w:tab/>
      </w:r>
      <w:r>
        <w:rPr>
          <w:i/>
          <w:spacing w:val="-2"/>
        </w:rPr>
        <w:t>(Date)</w:t>
      </w:r>
    </w:p>
    <w:p w14:paraId="5D838662" w14:textId="77777777" w:rsidR="009E7DD8" w:rsidRDefault="009E7DD8">
      <w:pPr>
        <w:pStyle w:val="BodyText"/>
        <w:rPr>
          <w:i/>
          <w:sz w:val="20"/>
        </w:rPr>
      </w:pPr>
    </w:p>
    <w:p w14:paraId="5D838663" w14:textId="0A160C29" w:rsidR="009E7DD8" w:rsidRDefault="004B5108">
      <w:pPr>
        <w:pStyle w:val="BodyText"/>
        <w:spacing w:before="10"/>
        <w:rPr>
          <w:i/>
          <w:sz w:val="20"/>
        </w:rPr>
      </w:pPr>
      <w:r>
        <w:rPr>
          <w:noProof/>
        </w:rPr>
        <mc:AlternateContent>
          <mc:Choice Requires="wps">
            <w:drawing>
              <wp:anchor distT="0" distB="0" distL="0" distR="0" simplePos="0" relativeHeight="487589888" behindDoc="1" locked="0" layoutInCell="1" allowOverlap="1" wp14:anchorId="5D838669" wp14:editId="16C120DA">
                <wp:simplePos x="0" y="0"/>
                <wp:positionH relativeFrom="page">
                  <wp:posOffset>685800</wp:posOffset>
                </wp:positionH>
                <wp:positionV relativeFrom="paragraph">
                  <wp:posOffset>167640</wp:posOffset>
                </wp:positionV>
                <wp:extent cx="2173605" cy="1270"/>
                <wp:effectExtent l="0" t="0" r="0" b="0"/>
                <wp:wrapTopAndBottom/>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3605" cy="1270"/>
                        </a:xfrm>
                        <a:custGeom>
                          <a:avLst/>
                          <a:gdLst>
                            <a:gd name="T0" fmla="+- 0 1080 1080"/>
                            <a:gd name="T1" fmla="*/ T0 w 3423"/>
                            <a:gd name="T2" fmla="+- 0 4502 1080"/>
                            <a:gd name="T3" fmla="*/ T2 w 3423"/>
                          </a:gdLst>
                          <a:ahLst/>
                          <a:cxnLst>
                            <a:cxn ang="0">
                              <a:pos x="T1" y="0"/>
                            </a:cxn>
                            <a:cxn ang="0">
                              <a:pos x="T3" y="0"/>
                            </a:cxn>
                          </a:cxnLst>
                          <a:rect l="0" t="0" r="r" b="b"/>
                          <a:pathLst>
                            <a:path w="3423">
                              <a:moveTo>
                                <a:pt x="0" y="0"/>
                              </a:moveTo>
                              <a:lnTo>
                                <a:pt x="3422"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0454" id="docshape6" o:spid="_x0000_s1026" style="position:absolute;margin-left:54pt;margin-top:13.2pt;width:171.1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nnAIAAJcFAAAOAAAAZHJzL2Uyb0RvYy54bWysVNtu2zAMfR+wfxD0uKHxJUnTGnWKoV2H&#10;Ad0FaPYBiizHxmRJk5Q43dePouzUy7CXYX4QJJM6PDykeHN77CQ5COtarUqazVJKhOK6atWupN82&#10;DxdXlDjPVMWkVqKkz8LR2/XrVze9KUSuGy0rYQmAKFf0pqSN96ZIEscb0TE300YoMNbadszD0e6S&#10;yrIe0DuZ5Gl6mfTaVsZqLpyDv/fRSNeIX9eC+y917YQnsqTAzeNqcd2GNVnfsGJnmWlaPtBg/8Ci&#10;Y62CoCeoe+YZ2dv2D6iu5VY7XfsZ112i67rlAnOAbLL0LJunhhmBuYA4zpxkcv8Pln8+PJmvNlB3&#10;5lHz7w4USXrjipMlHBz4kG3/SVdQQ7b3GpM91rYLNyENckRNn0+aiqMnHH7m2Wp+mS4p4WDL8hVK&#10;nrBivMv3zn8QGnHY4dH5WJEKdqhnRRTrIOgGqld3Eorz9oKkJEuv4jJU8OSWjW5vErJJSU/mi3x+&#10;7pSPToi1WKY5Ap67zUe3gJVPsID/bmTImpE0P6qBNewICy8gRZ2MdkGfDXAbBQIEcAoZ/sUXYp/7&#10;xjtDCAutfd7UlhJo6m1MwzAfmIUQYUv6kqIU4UenD2Kj0eTPKgdBXqxSTb3gOgg3YRXNcCMEgLaJ&#10;GwwauE4qq/RDKyWWVqpAZblaXKM2Tsu2CsbAxtnd9k5acmDhueIXkgGw39yMdf6euSb6oSnmbPVe&#10;VRilEax6P+w9a2XcA5AE0bG/Q0uHMeGKra6eob2tjtMBphlsGm1/UtLDZCip+7FnVlAiPyp4etfZ&#10;YhFGCR4Wy1UOBzu1bKcWpjhAldRT6IiwvfNx/OyNbXcNRMpQB6XfwbOq29D/yC+yGg7w+lGGYVKF&#10;8TI9o9fLPF3/AgAA//8DAFBLAwQUAAYACAAAACEACkMMEd0AAAAJAQAADwAAAGRycy9kb3ducmV2&#10;LnhtbEyPwU7DMBBE70j8g7VI3KhNaUNJ41SoEgeEUEXLB2zibRw1Xkex04a/xz3BcWZHs2+KzeQ6&#10;caYhtJ41PM4UCOLam5YbDd+Ht4cViBCRDXaeScMPBdiUtzcF5sZf+IvO+9iIVMIhRw02xj6XMtSW&#10;HIaZ74nT7egHhzHJoZFmwEsqd52cK5VJhy2nDxZ72lqqT/vRaTDvrvYfzwfcTrT8nMaXXWXpqPX9&#10;3fS6BhFpin9huOIndCgTU+VHNkF0SatV2hI1zLMFiBRYLNUTiOpqZCDLQv5fUP4CAAD//wMAUEsB&#10;Ai0AFAAGAAgAAAAhALaDOJL+AAAA4QEAABMAAAAAAAAAAAAAAAAAAAAAAFtDb250ZW50X1R5cGVz&#10;XS54bWxQSwECLQAUAAYACAAAACEAOP0h/9YAAACUAQAACwAAAAAAAAAAAAAAAAAvAQAAX3JlbHMv&#10;LnJlbHNQSwECLQAUAAYACAAAACEAu4PiJ5wCAACXBQAADgAAAAAAAAAAAAAAAAAuAgAAZHJzL2Uy&#10;b0RvYy54bWxQSwECLQAUAAYACAAAACEACkMMEd0AAAAJAQAADwAAAAAAAAAAAAAAAAD2BAAAZHJz&#10;L2Rvd25yZXYueG1sUEsFBgAAAAAEAAQA8wAAAAAGAAAAAA==&#10;" path="m,l3422,e" filled="f" strokeweight=".15969mm">
                <v:path arrowok="t" o:connecttype="custom" o:connectlocs="0,0;2172970,0" o:connectangles="0,0"/>
                <w10:wrap type="topAndBottom" anchorx="page"/>
              </v:shape>
            </w:pict>
          </mc:Fallback>
        </mc:AlternateContent>
      </w:r>
    </w:p>
    <w:p w14:paraId="5D838664" w14:textId="77777777" w:rsidR="009E7DD8" w:rsidRDefault="004B5108">
      <w:pPr>
        <w:spacing w:line="250" w:lineRule="exact"/>
        <w:ind w:left="100"/>
        <w:rPr>
          <w:i/>
        </w:rPr>
      </w:pPr>
      <w:r>
        <w:rPr>
          <w:i/>
        </w:rPr>
        <w:t>Typed</w:t>
      </w:r>
      <w:r>
        <w:rPr>
          <w:i/>
          <w:spacing w:val="-4"/>
        </w:rPr>
        <w:t xml:space="preserve"> </w:t>
      </w:r>
      <w:r>
        <w:rPr>
          <w:i/>
        </w:rPr>
        <w:t>Name</w:t>
      </w:r>
      <w:r>
        <w:rPr>
          <w:i/>
          <w:spacing w:val="-2"/>
        </w:rPr>
        <w:t xml:space="preserve"> </w:t>
      </w:r>
      <w:r>
        <w:rPr>
          <w:i/>
        </w:rPr>
        <w:t>of</w:t>
      </w:r>
      <w:r>
        <w:rPr>
          <w:i/>
          <w:spacing w:val="-1"/>
        </w:rPr>
        <w:t xml:space="preserve"> </w:t>
      </w:r>
      <w:r>
        <w:rPr>
          <w:i/>
          <w:spacing w:val="-5"/>
        </w:rPr>
        <w:t>PI</w:t>
      </w:r>
    </w:p>
    <w:sectPr w:rsidR="009E7DD8">
      <w:pgSz w:w="12240" w:h="15840"/>
      <w:pgMar w:top="1400" w:right="960" w:bottom="980" w:left="98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D77F" w14:textId="77777777" w:rsidR="001B7140" w:rsidRDefault="001B7140">
      <w:r>
        <w:separator/>
      </w:r>
    </w:p>
  </w:endnote>
  <w:endnote w:type="continuationSeparator" w:id="0">
    <w:p w14:paraId="3C4D263B" w14:textId="77777777" w:rsidR="001B7140" w:rsidRDefault="001B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3D30" w14:textId="77777777" w:rsidR="001F77BD" w:rsidRDefault="001F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866A" w14:textId="0FFC1957" w:rsidR="009E7DD8" w:rsidRDefault="004B51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D83866B" wp14:editId="538E2A5D">
              <wp:simplePos x="0" y="0"/>
              <wp:positionH relativeFrom="page">
                <wp:posOffset>673100</wp:posOffset>
              </wp:positionH>
              <wp:positionV relativeFrom="page">
                <wp:posOffset>9446260</wp:posOffset>
              </wp:positionV>
              <wp:extent cx="83439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866C" w14:textId="3199C77A" w:rsidR="009E7DD8" w:rsidRDefault="004B5108">
                          <w:pPr>
                            <w:spacing w:before="10"/>
                            <w:ind w:left="20"/>
                            <w:rPr>
                              <w:sz w:val="20"/>
                            </w:rPr>
                          </w:pPr>
                          <w:r>
                            <w:rPr>
                              <w:sz w:val="20"/>
                            </w:rPr>
                            <w:t>Ma</w:t>
                          </w:r>
                          <w:r w:rsidR="001F77BD">
                            <w:rPr>
                              <w:sz w:val="20"/>
                            </w:rPr>
                            <w:t>y</w:t>
                          </w:r>
                          <w:r>
                            <w:rPr>
                              <w:spacing w:val="-5"/>
                              <w:sz w:val="20"/>
                            </w:rPr>
                            <w:t xml:space="preserve"> </w:t>
                          </w:r>
                          <w:r w:rsidR="00A5548D">
                            <w:rPr>
                              <w:sz w:val="20"/>
                            </w:rPr>
                            <w:t>11</w:t>
                          </w:r>
                          <w:r>
                            <w:rPr>
                              <w:sz w:val="20"/>
                            </w:rPr>
                            <w:t>,</w:t>
                          </w:r>
                          <w:r>
                            <w:rPr>
                              <w:spacing w:val="-3"/>
                              <w:sz w:val="20"/>
                            </w:rPr>
                            <w:t xml:space="preserve"> </w:t>
                          </w:r>
                          <w:r>
                            <w:rPr>
                              <w:spacing w:val="-4"/>
                              <w:sz w:val="20"/>
                            </w:rPr>
                            <w:t>20</w:t>
                          </w:r>
                          <w:r w:rsidR="001631A9">
                            <w:rPr>
                              <w:spacing w:val="-4"/>
                              <w:sz w:val="20"/>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866B" id="_x0000_t202" coordsize="21600,21600" o:spt="202" path="m,l,21600r21600,l21600,xe">
              <v:stroke joinstyle="miter"/>
              <v:path gradientshapeok="t" o:connecttype="rect"/>
            </v:shapetype>
            <v:shape id="docshape1" o:spid="_x0000_s1026" type="#_x0000_t202" style="position:absolute;margin-left:53pt;margin-top:743.8pt;width:65.7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41gEAAJADAAAOAAAAZHJzL2Uyb0RvYy54bWysU8Fu1DAQvSPxD5bvbHa7tJRos1VpVYRU&#10;ClLpB0wcO4lIPGbs3WT5esbOZgv0hrhYkxn7zXtvJpurse/EXpNv0RZytVhKoa3CqrV1IZ++3b25&#10;lMIHsBV0aHUhD9rLq+3rV5vB5foMG+wqTYJBrM8HV8gmBJdnmVeN7sEv0GnLRYPUQ+BPqrOKYGD0&#10;vsvOlsuLbECqHKHS3nP2dirKbcI3RqvwxRivg+gKydxCOimdZTyz7QbymsA1rTrSgH9g0UNruekJ&#10;6hYCiB21L6D6VhF6NGGhsM/QmFbppIHVrJZ/qXlswOmkhc3x7mST/3+w6mH/6L6SCOMHHHmASYR3&#10;96i+e2HxpgFb62siHBoNFTdeRcuywfn8+DRa7XMfQcrhM1Y8ZNgFTECjoT66wjoFo/MADifT9RiE&#10;4uTl+u36PVcUl1YX5+/W56kD5PNjRz581NiLGBSSeKYJHPb3PkQykM9XYi+Ld23Xpbl29o8EX4yZ&#10;RD7ynZiHsRz5dhRRYnVgGYTTmvBac9Ag/ZRi4BUppP+xA9JSdJ8sWxH3aQ5oDso5AKv4aSGDFFN4&#10;E6a92zlq64aRJ7MtXrNdpk1SnlkcefLYk8Ljisa9+v073Xr+kba/AAAA//8DAFBLAwQUAAYACAAA&#10;ACEAVPwKxOIAAAANAQAADwAAAGRycy9kb3ducmV2LnhtbEyPzU7DMBCE70i8g7VIvVG7PyQlxKmq&#10;Ck5IiDQcODqxm1iN1yF22/D2LCe47eyOZr/Jt5Pr2cWMwXqUsJgLYAYbry22Ej6ql/sNsBAVatV7&#10;NBK+TYBtcXuTq0z7K5bmcogtoxAMmZLQxThknIemM06FuR8M0u3oR6ciybHlelRXCnc9XwqRcKcs&#10;0odODWbfmeZ0ODsJu08sn+3XW/1eHktbVY8CX5OTlLO7afcELJop/pnhF5/QoSCm2p9RB9aTFgl1&#10;iTSsN2kCjCzLVboGVtPqYbFKgRc5/9+i+AEAAP//AwBQSwECLQAUAAYACAAAACEAtoM4kv4AAADh&#10;AQAAEwAAAAAAAAAAAAAAAAAAAAAAW0NvbnRlbnRfVHlwZXNdLnhtbFBLAQItABQABgAIAAAAIQA4&#10;/SH/1gAAAJQBAAALAAAAAAAAAAAAAAAAAC8BAABfcmVscy8ucmVsc1BLAQItABQABgAIAAAAIQBj&#10;/Gq41gEAAJADAAAOAAAAAAAAAAAAAAAAAC4CAABkcnMvZTJvRG9jLnhtbFBLAQItABQABgAIAAAA&#10;IQBU/ArE4gAAAA0BAAAPAAAAAAAAAAAAAAAAADAEAABkcnMvZG93bnJldi54bWxQSwUGAAAAAAQA&#10;BADzAAAAPwUAAAAA&#10;" filled="f" stroked="f">
              <v:textbox inset="0,0,0,0">
                <w:txbxContent>
                  <w:p w14:paraId="5D83866C" w14:textId="3199C77A" w:rsidR="009E7DD8" w:rsidRDefault="004B5108">
                    <w:pPr>
                      <w:spacing w:before="10"/>
                      <w:ind w:left="20"/>
                      <w:rPr>
                        <w:sz w:val="20"/>
                      </w:rPr>
                    </w:pPr>
                    <w:r>
                      <w:rPr>
                        <w:sz w:val="20"/>
                      </w:rPr>
                      <w:t>Ma</w:t>
                    </w:r>
                    <w:r w:rsidR="001F77BD">
                      <w:rPr>
                        <w:sz w:val="20"/>
                      </w:rPr>
                      <w:t>y</w:t>
                    </w:r>
                    <w:r>
                      <w:rPr>
                        <w:spacing w:val="-5"/>
                        <w:sz w:val="20"/>
                      </w:rPr>
                      <w:t xml:space="preserve"> </w:t>
                    </w:r>
                    <w:r w:rsidR="00A5548D">
                      <w:rPr>
                        <w:sz w:val="20"/>
                      </w:rPr>
                      <w:t>11</w:t>
                    </w:r>
                    <w:r>
                      <w:rPr>
                        <w:sz w:val="20"/>
                      </w:rPr>
                      <w:t>,</w:t>
                    </w:r>
                    <w:r>
                      <w:rPr>
                        <w:spacing w:val="-3"/>
                        <w:sz w:val="20"/>
                      </w:rPr>
                      <w:t xml:space="preserve"> </w:t>
                    </w:r>
                    <w:r>
                      <w:rPr>
                        <w:spacing w:val="-4"/>
                        <w:sz w:val="20"/>
                      </w:rPr>
                      <w:t>20</w:t>
                    </w:r>
                    <w:r w:rsidR="001631A9">
                      <w:rPr>
                        <w:spacing w:val="-4"/>
                        <w:sz w:val="20"/>
                      </w:rPr>
                      <w:t>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24BB" w14:textId="77777777" w:rsidR="001F77BD" w:rsidRDefault="001F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55A9" w14:textId="77777777" w:rsidR="001B7140" w:rsidRDefault="001B7140">
      <w:r>
        <w:separator/>
      </w:r>
    </w:p>
  </w:footnote>
  <w:footnote w:type="continuationSeparator" w:id="0">
    <w:p w14:paraId="462643D8" w14:textId="77777777" w:rsidR="001B7140" w:rsidRDefault="001B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103A" w14:textId="77777777" w:rsidR="001F77BD" w:rsidRDefault="001F7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3FD5" w14:textId="77777777" w:rsidR="001F77BD" w:rsidRDefault="001F7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FC2F" w14:textId="77777777" w:rsidR="001F77BD" w:rsidRDefault="001F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2E1E"/>
    <w:multiLevelType w:val="hybridMultilevel"/>
    <w:tmpl w:val="BFA8270E"/>
    <w:lvl w:ilvl="0" w:tplc="C7C8F03A">
      <w:start w:val="1"/>
      <w:numFmt w:val="decimal"/>
      <w:lvlText w:val="%1."/>
      <w:lvlJc w:val="left"/>
      <w:pPr>
        <w:ind w:left="100" w:hanging="281"/>
        <w:jc w:val="left"/>
      </w:pPr>
      <w:rPr>
        <w:rFonts w:ascii="Times New Roman" w:eastAsia="Times New Roman" w:hAnsi="Times New Roman" w:cs="Times New Roman" w:hint="default"/>
        <w:b w:val="0"/>
        <w:bCs w:val="0"/>
        <w:i w:val="0"/>
        <w:iCs w:val="0"/>
        <w:w w:val="100"/>
        <w:sz w:val="22"/>
        <w:szCs w:val="22"/>
        <w:lang w:val="en-US" w:eastAsia="en-US" w:bidi="ar-SA"/>
      </w:rPr>
    </w:lvl>
    <w:lvl w:ilvl="1" w:tplc="A6082C78">
      <w:numFmt w:val="bullet"/>
      <w:lvlText w:val="•"/>
      <w:lvlJc w:val="left"/>
      <w:pPr>
        <w:ind w:left="1120" w:hanging="281"/>
      </w:pPr>
      <w:rPr>
        <w:rFonts w:hint="default"/>
        <w:lang w:val="en-US" w:eastAsia="en-US" w:bidi="ar-SA"/>
      </w:rPr>
    </w:lvl>
    <w:lvl w:ilvl="2" w:tplc="6120812E">
      <w:numFmt w:val="bullet"/>
      <w:lvlText w:val="•"/>
      <w:lvlJc w:val="left"/>
      <w:pPr>
        <w:ind w:left="2140" w:hanging="281"/>
      </w:pPr>
      <w:rPr>
        <w:rFonts w:hint="default"/>
        <w:lang w:val="en-US" w:eastAsia="en-US" w:bidi="ar-SA"/>
      </w:rPr>
    </w:lvl>
    <w:lvl w:ilvl="3" w:tplc="58EA6E14">
      <w:numFmt w:val="bullet"/>
      <w:lvlText w:val="•"/>
      <w:lvlJc w:val="left"/>
      <w:pPr>
        <w:ind w:left="3160" w:hanging="281"/>
      </w:pPr>
      <w:rPr>
        <w:rFonts w:hint="default"/>
        <w:lang w:val="en-US" w:eastAsia="en-US" w:bidi="ar-SA"/>
      </w:rPr>
    </w:lvl>
    <w:lvl w:ilvl="4" w:tplc="8DFA2FA0">
      <w:numFmt w:val="bullet"/>
      <w:lvlText w:val="•"/>
      <w:lvlJc w:val="left"/>
      <w:pPr>
        <w:ind w:left="4180" w:hanging="281"/>
      </w:pPr>
      <w:rPr>
        <w:rFonts w:hint="default"/>
        <w:lang w:val="en-US" w:eastAsia="en-US" w:bidi="ar-SA"/>
      </w:rPr>
    </w:lvl>
    <w:lvl w:ilvl="5" w:tplc="5B8A41F2">
      <w:numFmt w:val="bullet"/>
      <w:lvlText w:val="•"/>
      <w:lvlJc w:val="left"/>
      <w:pPr>
        <w:ind w:left="5200" w:hanging="281"/>
      </w:pPr>
      <w:rPr>
        <w:rFonts w:hint="default"/>
        <w:lang w:val="en-US" w:eastAsia="en-US" w:bidi="ar-SA"/>
      </w:rPr>
    </w:lvl>
    <w:lvl w:ilvl="6" w:tplc="70C0F410">
      <w:numFmt w:val="bullet"/>
      <w:lvlText w:val="•"/>
      <w:lvlJc w:val="left"/>
      <w:pPr>
        <w:ind w:left="6220" w:hanging="281"/>
      </w:pPr>
      <w:rPr>
        <w:rFonts w:hint="default"/>
        <w:lang w:val="en-US" w:eastAsia="en-US" w:bidi="ar-SA"/>
      </w:rPr>
    </w:lvl>
    <w:lvl w:ilvl="7" w:tplc="B936D028">
      <w:numFmt w:val="bullet"/>
      <w:lvlText w:val="•"/>
      <w:lvlJc w:val="left"/>
      <w:pPr>
        <w:ind w:left="7240" w:hanging="281"/>
      </w:pPr>
      <w:rPr>
        <w:rFonts w:hint="default"/>
        <w:lang w:val="en-US" w:eastAsia="en-US" w:bidi="ar-SA"/>
      </w:rPr>
    </w:lvl>
    <w:lvl w:ilvl="8" w:tplc="202A46D0">
      <w:numFmt w:val="bullet"/>
      <w:lvlText w:val="•"/>
      <w:lvlJc w:val="left"/>
      <w:pPr>
        <w:ind w:left="8260" w:hanging="281"/>
      </w:pPr>
      <w:rPr>
        <w:rFonts w:hint="default"/>
        <w:lang w:val="en-US" w:eastAsia="en-US" w:bidi="ar-SA"/>
      </w:rPr>
    </w:lvl>
  </w:abstractNum>
  <w:num w:numId="1" w16cid:durableId="1444961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D8"/>
    <w:rsid w:val="001631A9"/>
    <w:rsid w:val="001B7140"/>
    <w:rsid w:val="001F77BD"/>
    <w:rsid w:val="003C7B3D"/>
    <w:rsid w:val="003D10DA"/>
    <w:rsid w:val="004B5108"/>
    <w:rsid w:val="007C4EC8"/>
    <w:rsid w:val="008044D0"/>
    <w:rsid w:val="00811D31"/>
    <w:rsid w:val="008E554C"/>
    <w:rsid w:val="009E7DD8"/>
    <w:rsid w:val="00A5548D"/>
    <w:rsid w:val="00BA5410"/>
    <w:rsid w:val="00C6008C"/>
    <w:rsid w:val="00CC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8625"/>
  <w15:docId w15:val="{48CDA9E2-D09B-4FC0-ADC8-E4099C9B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1A9"/>
    <w:pPr>
      <w:tabs>
        <w:tab w:val="center" w:pos="4680"/>
        <w:tab w:val="right" w:pos="9360"/>
      </w:tabs>
    </w:pPr>
  </w:style>
  <w:style w:type="character" w:customStyle="1" w:styleId="HeaderChar">
    <w:name w:val="Header Char"/>
    <w:basedOn w:val="DefaultParagraphFont"/>
    <w:link w:val="Header"/>
    <w:uiPriority w:val="99"/>
    <w:rsid w:val="001631A9"/>
    <w:rPr>
      <w:rFonts w:ascii="Times New Roman" w:eastAsia="Times New Roman" w:hAnsi="Times New Roman" w:cs="Times New Roman"/>
    </w:rPr>
  </w:style>
  <w:style w:type="paragraph" w:styleId="Footer">
    <w:name w:val="footer"/>
    <w:basedOn w:val="Normal"/>
    <w:link w:val="FooterChar"/>
    <w:uiPriority w:val="99"/>
    <w:unhideWhenUsed/>
    <w:rsid w:val="001631A9"/>
    <w:pPr>
      <w:tabs>
        <w:tab w:val="center" w:pos="4680"/>
        <w:tab w:val="right" w:pos="9360"/>
      </w:tabs>
    </w:pPr>
  </w:style>
  <w:style w:type="character" w:customStyle="1" w:styleId="FooterChar">
    <w:name w:val="Footer Char"/>
    <w:basedOn w:val="DefaultParagraphFont"/>
    <w:link w:val="Footer"/>
    <w:uiPriority w:val="99"/>
    <w:rsid w:val="001631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MATERIAL TRANSFER AGREEMENTS</dc:title>
  <dc:creator>Debbie Smith</dc:creator>
  <cp:lastModifiedBy>Ray, Ramesh M</cp:lastModifiedBy>
  <cp:revision>9</cp:revision>
  <dcterms:created xsi:type="dcterms:W3CDTF">2023-03-06T21:44:00Z</dcterms:created>
  <dcterms:modified xsi:type="dcterms:W3CDTF">2023-05-10T13:50:00Z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2017-04-03T00:00:00Z</vt:filetime>
  </property>
  <property fmtid="{D5CDD505-2E9C-101B-9397-08002B2CF9AE}" pid="3" name="Creator">
    <vt:lpwstr>Microsoft® Word 2016</vt:lpwstr>
  </property>
  <property fmtid="{D5CDD505-2E9C-101B-9397-08002B2CF9AE}" pid="4" name="LastSaved">
    <vt:filetime>2023-03-06T00:00:00Z</vt:filetime>
  </property>
  <property fmtid="{D5CDD505-2E9C-101B-9397-08002B2CF9AE}" pid="5" name="Producer">
    <vt:lpwstr>Microsoft® Word 2016</vt:lpwstr>
  </property>
</Properties>
</file>